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D40" w:rsidRDefault="00EE7F1E" w:rsidP="00F93D4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792480</wp:posOffset>
                </wp:positionV>
                <wp:extent cx="2409825" cy="19113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CB0" w:rsidRDefault="00CA3CB0" w:rsidP="00CA3C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Заместителям глав </w:t>
                            </w:r>
                          </w:p>
                          <w:p w:rsidR="00CA3CB0" w:rsidRDefault="00CA3CB0" w:rsidP="00CA3C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администраций районов </w:t>
                            </w:r>
                          </w:p>
                          <w:p w:rsidR="00CA3CB0" w:rsidRDefault="00CA3CB0" w:rsidP="00CA3C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Санкт-Петербурга,</w:t>
                            </w:r>
                          </w:p>
                          <w:p w:rsidR="00CA3CB0" w:rsidRDefault="00CA3CB0" w:rsidP="00CA3C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курирующим вопросы образования</w:t>
                            </w:r>
                          </w:p>
                          <w:p w:rsidR="00B220A0" w:rsidRDefault="00B220A0" w:rsidP="00B220A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2.95pt;margin-top:62.4pt;width:189.75pt;height:15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+o0AIAAMA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" filled="f" stroked="f">
                <v:textbox>
                  <w:txbxContent>
                    <w:p w:rsidR="00CA3CB0" w:rsidRDefault="00CA3CB0" w:rsidP="00CA3C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Заместителям глав </w:t>
                      </w:r>
                    </w:p>
                    <w:p w:rsidR="00CA3CB0" w:rsidRDefault="00CA3CB0" w:rsidP="00CA3C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администраций районов </w:t>
                      </w:r>
                    </w:p>
                    <w:p w:rsidR="00CA3CB0" w:rsidRDefault="00CA3CB0" w:rsidP="00CA3C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Санкт-Петербурга,</w:t>
                      </w:r>
                    </w:p>
                    <w:p w:rsidR="00CA3CB0" w:rsidRDefault="00CA3CB0" w:rsidP="00CA3CB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курирующим вопросы образования</w:t>
                      </w:r>
                    </w:p>
                    <w:p w:rsidR="00B220A0" w:rsidRDefault="00B220A0" w:rsidP="00B220A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914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A0" w:rsidRDefault="00B220A0" w:rsidP="00F93D40"/>
    <w:p w:rsidR="00CA3CB0" w:rsidRPr="00530605" w:rsidRDefault="00CA3CB0" w:rsidP="00CA3CB0">
      <w:pPr>
        <w:jc w:val="center"/>
        <w:rPr>
          <w:b/>
        </w:rPr>
      </w:pPr>
      <w:r w:rsidRPr="003C4FEC">
        <w:rPr>
          <w:b/>
        </w:rPr>
        <w:t>Уважаемые руководители!</w:t>
      </w:r>
    </w:p>
    <w:p w:rsidR="00CA3CB0" w:rsidRPr="00530605" w:rsidRDefault="00CA3CB0" w:rsidP="00CA3CB0">
      <w:pPr>
        <w:jc w:val="center"/>
        <w:rPr>
          <w:b/>
          <w:sz w:val="20"/>
          <w:szCs w:val="20"/>
        </w:rPr>
      </w:pPr>
    </w:p>
    <w:p w:rsidR="00626410" w:rsidRDefault="00626410" w:rsidP="00626410">
      <w:pPr>
        <w:ind w:firstLine="709"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В соответствии с </w:t>
      </w:r>
      <w:r w:rsidRPr="00626410">
        <w:rPr>
          <w:rFonts w:eastAsia="MS Mincho"/>
          <w:lang w:eastAsia="en-US"/>
        </w:rPr>
        <w:t xml:space="preserve">Порядком проведения государственной итоговой аттестации </w:t>
      </w:r>
      <w:r>
        <w:rPr>
          <w:rFonts w:eastAsia="MS Mincho"/>
          <w:lang w:eastAsia="en-US"/>
        </w:rPr>
        <w:br/>
      </w:r>
      <w:r w:rsidRPr="00626410">
        <w:rPr>
          <w:rFonts w:eastAsia="MS Mincho"/>
          <w:lang w:eastAsia="en-US"/>
        </w:rPr>
        <w:t>по образовательным программам основного общего образования, утвержденного приказом Министерства просвещения Российской Федерации и Федеральной службы по надзору</w:t>
      </w:r>
      <w:r>
        <w:rPr>
          <w:rFonts w:eastAsia="MS Mincho"/>
          <w:lang w:eastAsia="en-US"/>
        </w:rPr>
        <w:br/>
      </w:r>
      <w:r w:rsidRPr="00626410">
        <w:rPr>
          <w:rFonts w:eastAsia="MS Mincho"/>
          <w:lang w:eastAsia="en-US"/>
        </w:rPr>
        <w:t xml:space="preserve"> в сфере образования и науки от 07.11.20</w:t>
      </w:r>
      <w:r>
        <w:rPr>
          <w:rFonts w:eastAsia="MS Mincho"/>
          <w:lang w:eastAsia="en-US"/>
        </w:rPr>
        <w:t xml:space="preserve">18 № 189/1513, к государственной итоговой аттестации  </w:t>
      </w:r>
      <w:r w:rsidRPr="00626410">
        <w:rPr>
          <w:rFonts w:eastAsia="MS Mincho"/>
          <w:lang w:eastAsia="en-US"/>
        </w:rPr>
        <w:t xml:space="preserve">по образовательным программам основного общего образования </w:t>
      </w:r>
      <w:r>
        <w:rPr>
          <w:rFonts w:eastAsia="MS Mincho"/>
          <w:lang w:eastAsia="en-US"/>
        </w:rPr>
        <w:t xml:space="preserve">допускаются обучающиеся, экстерны при условии получения на промежуточной аттестации отметок </w:t>
      </w:r>
      <w:r>
        <w:rPr>
          <w:rFonts w:eastAsia="MS Mincho"/>
          <w:lang w:eastAsia="en-US"/>
        </w:rPr>
        <w:br/>
        <w:t>не ниже удовлетворительных, а также имеющие результат «зачет» за итоговое собеседование по русскому языку (далее – итоговое собеседование).</w:t>
      </w:r>
    </w:p>
    <w:p w:rsidR="00626410" w:rsidRDefault="00626410" w:rsidP="00626410">
      <w:pPr>
        <w:ind w:firstLine="709"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 </w:t>
      </w:r>
      <w:r w:rsidR="00913858">
        <w:rPr>
          <w:rFonts w:eastAsia="MS Mincho"/>
          <w:lang w:eastAsia="en-US"/>
        </w:rPr>
        <w:t xml:space="preserve">18 мая 2020 года – дополнительный день проведения итогового собеседования </w:t>
      </w:r>
      <w:r>
        <w:rPr>
          <w:rFonts w:eastAsia="MS Mincho"/>
          <w:lang w:eastAsia="en-US"/>
        </w:rPr>
        <w:br/>
      </w:r>
      <w:r w:rsidR="00913858">
        <w:rPr>
          <w:rFonts w:eastAsia="MS Mincho"/>
          <w:lang w:eastAsia="en-US"/>
        </w:rPr>
        <w:t xml:space="preserve">по русскому языку для обучающихся, экстернов, получивших </w:t>
      </w:r>
      <w:r>
        <w:rPr>
          <w:rFonts w:eastAsia="MS Mincho"/>
          <w:lang w:eastAsia="en-US"/>
        </w:rPr>
        <w:t>за</w:t>
      </w:r>
      <w:r w:rsidR="00913858">
        <w:rPr>
          <w:rFonts w:eastAsia="MS Mincho"/>
          <w:lang w:eastAsia="en-US"/>
        </w:rPr>
        <w:t xml:space="preserve"> </w:t>
      </w:r>
      <w:r>
        <w:rPr>
          <w:rFonts w:eastAsia="MS Mincho"/>
          <w:lang w:eastAsia="en-US"/>
        </w:rPr>
        <w:t xml:space="preserve">итоговое собеседование </w:t>
      </w:r>
      <w:r>
        <w:rPr>
          <w:rFonts w:eastAsia="MS Mincho"/>
          <w:lang w:eastAsia="en-US"/>
        </w:rPr>
        <w:br/>
        <w:t>в основ</w:t>
      </w:r>
      <w:r w:rsidR="00913858">
        <w:rPr>
          <w:rFonts w:eastAsia="MS Mincho"/>
          <w:lang w:eastAsia="en-US"/>
        </w:rPr>
        <w:t>н</w:t>
      </w:r>
      <w:r>
        <w:rPr>
          <w:rFonts w:eastAsia="MS Mincho"/>
          <w:lang w:eastAsia="en-US"/>
        </w:rPr>
        <w:t>ы</w:t>
      </w:r>
      <w:r w:rsidR="00913858">
        <w:rPr>
          <w:rFonts w:eastAsia="MS Mincho"/>
          <w:lang w:eastAsia="en-US"/>
        </w:rPr>
        <w:t xml:space="preserve">е дни результат «незачет», не явившихся </w:t>
      </w:r>
      <w:r>
        <w:rPr>
          <w:rFonts w:eastAsia="MS Mincho"/>
          <w:lang w:eastAsia="en-US"/>
        </w:rPr>
        <w:t xml:space="preserve">на </w:t>
      </w:r>
      <w:r w:rsidR="00913858">
        <w:rPr>
          <w:rFonts w:eastAsia="MS Mincho"/>
          <w:lang w:eastAsia="en-US"/>
        </w:rPr>
        <w:t>итогово</w:t>
      </w:r>
      <w:r>
        <w:rPr>
          <w:rFonts w:eastAsia="MS Mincho"/>
          <w:lang w:eastAsia="en-US"/>
        </w:rPr>
        <w:t>е</w:t>
      </w:r>
      <w:r w:rsidR="00913858">
        <w:rPr>
          <w:rFonts w:eastAsia="MS Mincho"/>
          <w:lang w:eastAsia="en-US"/>
        </w:rPr>
        <w:t xml:space="preserve"> собеседования </w:t>
      </w:r>
      <w:r>
        <w:rPr>
          <w:rFonts w:eastAsia="MS Mincho"/>
          <w:lang w:eastAsia="en-US"/>
        </w:rPr>
        <w:br/>
        <w:t>по уважительным причинам, подтвержденным документально, не завершившим итоговое собеседование по уважительным причинам, подтвержденным документально.</w:t>
      </w:r>
    </w:p>
    <w:p w:rsidR="00626410" w:rsidRDefault="00626410" w:rsidP="00626410">
      <w:pPr>
        <w:ind w:firstLine="709"/>
        <w:jc w:val="both"/>
        <w:rPr>
          <w:rFonts w:eastAsia="MS Mincho"/>
          <w:lang w:eastAsia="en-US"/>
        </w:rPr>
      </w:pPr>
      <w:r w:rsidRPr="00626410">
        <w:rPr>
          <w:rFonts w:eastAsia="MS Mincho"/>
          <w:lang w:eastAsia="en-US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</w:t>
      </w:r>
      <w:r>
        <w:rPr>
          <w:rFonts w:eastAsia="MS Mincho"/>
          <w:lang w:eastAsia="en-US"/>
        </w:rPr>
        <w:t>18 мая 2020 года</w:t>
      </w:r>
      <w:r w:rsidRPr="00626410">
        <w:rPr>
          <w:rFonts w:eastAsia="MS Mincho"/>
          <w:lang w:eastAsia="en-US"/>
        </w:rPr>
        <w:t xml:space="preserve"> </w:t>
      </w:r>
      <w:r>
        <w:rPr>
          <w:rFonts w:eastAsia="MS Mincho"/>
          <w:lang w:eastAsia="en-US"/>
        </w:rPr>
        <w:br/>
      </w:r>
      <w:r w:rsidRPr="00626410">
        <w:rPr>
          <w:rFonts w:eastAsia="MS Mincho"/>
          <w:lang w:eastAsia="en-US"/>
        </w:rPr>
        <w:t>в Санкт-Петербурге п</w:t>
      </w:r>
      <w:r w:rsidR="00921856">
        <w:rPr>
          <w:rFonts w:eastAsia="MS Mincho"/>
          <w:lang w:eastAsia="en-US"/>
        </w:rPr>
        <w:t xml:space="preserve">роводится в дистанционной форме в соответствии с инструкцией, разработанной ГБОУ ДПО «Санкт-Петербургский центр оценки качества образования </w:t>
      </w:r>
      <w:r w:rsidR="00921856">
        <w:rPr>
          <w:rFonts w:eastAsia="MS Mincho"/>
          <w:lang w:eastAsia="en-US"/>
        </w:rPr>
        <w:br/>
        <w:t>и информационных технологий».</w:t>
      </w:r>
    </w:p>
    <w:p w:rsidR="00B220A0" w:rsidRDefault="00B220A0" w:rsidP="00B220A0">
      <w:pPr>
        <w:ind w:firstLine="709"/>
        <w:jc w:val="both"/>
        <w:rPr>
          <w:rFonts w:eastAsia="MS Mincho"/>
          <w:lang w:eastAsia="en-US"/>
        </w:rPr>
      </w:pPr>
      <w:r>
        <w:rPr>
          <w:rFonts w:eastAsia="MS Mincho"/>
          <w:lang w:eastAsia="en-US"/>
        </w:rPr>
        <w:t xml:space="preserve">Направляем </w:t>
      </w:r>
      <w:r w:rsidR="00921856">
        <w:rPr>
          <w:rFonts w:eastAsia="MS Mincho"/>
          <w:lang w:eastAsia="en-US"/>
        </w:rPr>
        <w:t>инструкцию</w:t>
      </w:r>
      <w:r>
        <w:rPr>
          <w:rFonts w:eastAsia="MS Mincho"/>
          <w:lang w:eastAsia="en-US"/>
        </w:rPr>
        <w:t xml:space="preserve"> для использования в работе. </w:t>
      </w:r>
    </w:p>
    <w:p w:rsidR="00B220A0" w:rsidRDefault="00B220A0" w:rsidP="00B220A0">
      <w:pPr>
        <w:ind w:firstLine="709"/>
        <w:jc w:val="both"/>
      </w:pPr>
    </w:p>
    <w:p w:rsidR="00CA3CB0" w:rsidRPr="00D1180D" w:rsidRDefault="00CA3CB0" w:rsidP="00CA3CB0">
      <w:pPr>
        <w:ind w:firstLine="709"/>
        <w:jc w:val="both"/>
      </w:pPr>
      <w:r w:rsidRPr="00D1180D">
        <w:t xml:space="preserve">Приложение: на </w:t>
      </w:r>
      <w:r w:rsidR="004C1EA7">
        <w:t>1</w:t>
      </w:r>
      <w:r w:rsidR="00B467EC">
        <w:t>1</w:t>
      </w:r>
      <w:r w:rsidR="00DB49C0">
        <w:t xml:space="preserve"> </w:t>
      </w:r>
      <w:r w:rsidRPr="00D1180D">
        <w:t>л. в 1 экз.</w:t>
      </w:r>
    </w:p>
    <w:p w:rsidR="00CA3CB0" w:rsidRDefault="00CA3CB0" w:rsidP="00CA3CB0">
      <w:pPr>
        <w:ind w:right="184" w:firstLine="708"/>
        <w:jc w:val="both"/>
        <w:rPr>
          <w:rFonts w:eastAsia="MS Mincho"/>
          <w:lang w:eastAsia="en-US"/>
        </w:rPr>
      </w:pPr>
    </w:p>
    <w:p w:rsidR="00CA3CB0" w:rsidRDefault="00CA3CB0" w:rsidP="00CA3CB0">
      <w:pPr>
        <w:ind w:right="184" w:firstLine="708"/>
        <w:jc w:val="both"/>
        <w:rPr>
          <w:rFonts w:eastAsia="MS Mincho"/>
          <w:lang w:eastAsia="en-US"/>
        </w:rPr>
      </w:pPr>
    </w:p>
    <w:p w:rsidR="00CA3CB0" w:rsidRPr="00227DD4" w:rsidRDefault="00CA3CB0" w:rsidP="00CA3CB0">
      <w:pPr>
        <w:ind w:right="184" w:firstLine="708"/>
        <w:jc w:val="both"/>
        <w:rPr>
          <w:rFonts w:eastAsia="MS Mincho"/>
          <w:lang w:eastAsia="en-US"/>
        </w:rPr>
      </w:pPr>
    </w:p>
    <w:p w:rsidR="00CA3CB0" w:rsidRPr="00227DD4" w:rsidRDefault="00CA3CB0" w:rsidP="00CA3CB0">
      <w:pPr>
        <w:ind w:right="184"/>
        <w:jc w:val="both"/>
        <w:rPr>
          <w:rFonts w:eastAsia="MS Mincho"/>
          <w:b/>
          <w:lang w:eastAsia="en-US"/>
        </w:rPr>
      </w:pPr>
      <w:r w:rsidRPr="00227DD4">
        <w:rPr>
          <w:rFonts w:eastAsia="MS Mincho"/>
          <w:b/>
          <w:lang w:eastAsia="en-US"/>
        </w:rPr>
        <w:t>С уважением,</w:t>
      </w:r>
    </w:p>
    <w:p w:rsidR="00CA3CB0" w:rsidRDefault="00CA3CB0" w:rsidP="00CA3CB0">
      <w:pPr>
        <w:ind w:left="709" w:hanging="709"/>
        <w:rPr>
          <w:b/>
        </w:rPr>
      </w:pPr>
      <w:r>
        <w:rPr>
          <w:rFonts w:eastAsia="MS Mincho"/>
          <w:b/>
          <w:lang w:eastAsia="en-US"/>
        </w:rPr>
        <w:t xml:space="preserve">заместитель </w:t>
      </w:r>
      <w:r w:rsidRPr="00227DD4">
        <w:rPr>
          <w:rFonts w:eastAsia="MS Mincho"/>
          <w:b/>
          <w:lang w:eastAsia="en-US"/>
        </w:rPr>
        <w:t xml:space="preserve">председателя Комитета </w:t>
      </w:r>
      <w:r w:rsidRPr="00227DD4">
        <w:rPr>
          <w:rFonts w:eastAsia="MS Mincho"/>
          <w:b/>
          <w:lang w:eastAsia="en-US"/>
        </w:rPr>
        <w:tab/>
      </w:r>
      <w:r>
        <w:rPr>
          <w:rFonts w:eastAsia="MS Mincho"/>
          <w:b/>
          <w:lang w:eastAsia="en-US"/>
        </w:rPr>
        <w:tab/>
      </w:r>
      <w:r>
        <w:rPr>
          <w:rFonts w:eastAsia="MS Mincho"/>
          <w:b/>
          <w:lang w:eastAsia="en-US"/>
        </w:rPr>
        <w:tab/>
      </w:r>
      <w:r>
        <w:rPr>
          <w:rFonts w:eastAsia="MS Mincho"/>
          <w:b/>
          <w:lang w:eastAsia="en-US"/>
        </w:rPr>
        <w:tab/>
      </w:r>
      <w:r>
        <w:rPr>
          <w:rFonts w:eastAsia="MS Mincho"/>
          <w:b/>
          <w:lang w:eastAsia="en-US"/>
        </w:rPr>
        <w:tab/>
      </w:r>
      <w:r>
        <w:rPr>
          <w:rFonts w:eastAsia="MS Mincho"/>
          <w:b/>
          <w:lang w:eastAsia="en-US"/>
        </w:rPr>
        <w:tab/>
      </w:r>
      <w:proofErr w:type="spellStart"/>
      <w:r>
        <w:rPr>
          <w:rFonts w:eastAsia="MS Mincho"/>
          <w:b/>
          <w:lang w:eastAsia="en-US"/>
        </w:rPr>
        <w:t>И.А.Асланян</w:t>
      </w:r>
      <w:proofErr w:type="spellEnd"/>
    </w:p>
    <w:p w:rsidR="00CA3CB0" w:rsidRDefault="00CA3CB0" w:rsidP="00CA3CB0">
      <w:pPr>
        <w:jc w:val="center"/>
      </w:pPr>
    </w:p>
    <w:p w:rsidR="00921856" w:rsidRPr="00FE54ED" w:rsidRDefault="00921856" w:rsidP="00CA3CB0">
      <w:pPr>
        <w:jc w:val="center"/>
      </w:pPr>
    </w:p>
    <w:p w:rsidR="00DB49C0" w:rsidRDefault="00DB49C0" w:rsidP="00CA3CB0">
      <w:pPr>
        <w:jc w:val="both"/>
        <w:rPr>
          <w:sz w:val="20"/>
          <w:szCs w:val="20"/>
        </w:rPr>
      </w:pPr>
    </w:p>
    <w:p w:rsidR="008D1E75" w:rsidRDefault="008D1E75" w:rsidP="00CA3CB0">
      <w:pPr>
        <w:jc w:val="both"/>
        <w:rPr>
          <w:sz w:val="20"/>
          <w:szCs w:val="20"/>
        </w:rPr>
      </w:pPr>
    </w:p>
    <w:p w:rsidR="008D1E75" w:rsidRDefault="008D1E75" w:rsidP="00CA3CB0">
      <w:pPr>
        <w:jc w:val="both"/>
        <w:rPr>
          <w:sz w:val="20"/>
          <w:szCs w:val="20"/>
        </w:rPr>
      </w:pPr>
    </w:p>
    <w:p w:rsidR="008D1E75" w:rsidRDefault="008D1E75" w:rsidP="00CA3CB0">
      <w:pPr>
        <w:jc w:val="both"/>
        <w:rPr>
          <w:sz w:val="20"/>
          <w:szCs w:val="20"/>
        </w:rPr>
      </w:pPr>
    </w:p>
    <w:p w:rsidR="008D1E75" w:rsidRDefault="00CA3CB0" w:rsidP="00CA3CB0">
      <w:pPr>
        <w:jc w:val="both"/>
        <w:rPr>
          <w:sz w:val="20"/>
          <w:szCs w:val="20"/>
        </w:rPr>
      </w:pPr>
      <w:r w:rsidRPr="00FE54ED">
        <w:rPr>
          <w:sz w:val="20"/>
          <w:szCs w:val="20"/>
        </w:rPr>
        <w:t>Захарова В.Г.</w:t>
      </w:r>
      <w:r w:rsidR="00D33F23">
        <w:rPr>
          <w:sz w:val="20"/>
          <w:szCs w:val="20"/>
        </w:rPr>
        <w:t xml:space="preserve"> </w:t>
      </w:r>
    </w:p>
    <w:p w:rsidR="00CA3CB0" w:rsidRDefault="00CA3CB0" w:rsidP="00CA3CB0">
      <w:pPr>
        <w:jc w:val="both"/>
        <w:rPr>
          <w:sz w:val="20"/>
          <w:szCs w:val="20"/>
        </w:rPr>
      </w:pPr>
      <w:r>
        <w:rPr>
          <w:sz w:val="20"/>
          <w:szCs w:val="20"/>
        </w:rPr>
        <w:t>(812)</w:t>
      </w:r>
      <w:r w:rsidRPr="00FE54ED">
        <w:rPr>
          <w:sz w:val="20"/>
          <w:szCs w:val="20"/>
        </w:rPr>
        <w:t>576-18-74</w:t>
      </w:r>
    </w:p>
    <w:p w:rsidR="00921856" w:rsidRPr="004C1EA7" w:rsidRDefault="00921856" w:rsidP="00921856">
      <w:pPr>
        <w:jc w:val="right"/>
      </w:pPr>
      <w:r w:rsidRPr="004C1EA7">
        <w:lastRenderedPageBreak/>
        <w:t>Приложение к письму</w:t>
      </w:r>
      <w:r w:rsidRPr="004C1EA7">
        <w:br/>
        <w:t xml:space="preserve">Комитета по образованию </w:t>
      </w:r>
      <w:r w:rsidRPr="004C1EA7">
        <w:br/>
        <w:t xml:space="preserve"> от __________ №_________</w:t>
      </w:r>
    </w:p>
    <w:p w:rsidR="00921856" w:rsidRPr="00921856" w:rsidRDefault="00921856" w:rsidP="00921856">
      <w:pPr>
        <w:jc w:val="center"/>
      </w:pPr>
      <w:r w:rsidRPr="00921856">
        <w:t>Инструкция</w:t>
      </w:r>
    </w:p>
    <w:p w:rsidR="00921856" w:rsidRPr="00921856" w:rsidRDefault="00921856" w:rsidP="00921856">
      <w:pPr>
        <w:jc w:val="center"/>
      </w:pPr>
      <w:r w:rsidRPr="00921856">
        <w:t xml:space="preserve">по </w:t>
      </w:r>
      <w:r w:rsidR="00F41B2A">
        <w:t xml:space="preserve">организации </w:t>
      </w:r>
      <w:r w:rsidRPr="00921856">
        <w:t>проведени</w:t>
      </w:r>
      <w:r w:rsidR="00F41B2A">
        <w:t>я</w:t>
      </w:r>
      <w:r w:rsidRPr="00921856">
        <w:t xml:space="preserve"> итогового собеседования</w:t>
      </w:r>
      <w:r w:rsidR="00F41B2A">
        <w:t xml:space="preserve"> по русскому языку </w:t>
      </w:r>
      <w:r w:rsidRPr="00921856">
        <w:t>18 мая 2020 г</w:t>
      </w:r>
      <w:r>
        <w:t>ода</w:t>
      </w:r>
    </w:p>
    <w:p w:rsidR="00921856" w:rsidRDefault="00921856" w:rsidP="00921856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</w:t>
      </w:r>
      <w:r w:rsidR="006F3EA1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4535A5">
        <w:rPr>
          <w:rFonts w:ascii="Times New Roman" w:hAnsi="Times New Roman" w:cs="Times New Roman"/>
          <w:sz w:val="24"/>
          <w:szCs w:val="24"/>
        </w:rPr>
        <w:t xml:space="preserve">собеседование, </w:t>
      </w:r>
      <w:r w:rsidR="006F3EA1">
        <w:rPr>
          <w:rFonts w:ascii="Times New Roman" w:hAnsi="Times New Roman" w:cs="Times New Roman"/>
          <w:sz w:val="24"/>
          <w:szCs w:val="24"/>
        </w:rPr>
        <w:t xml:space="preserve">ИС-9) </w:t>
      </w:r>
      <w:r w:rsidRPr="00921856">
        <w:rPr>
          <w:rFonts w:ascii="Times New Roman" w:hAnsi="Times New Roman" w:cs="Times New Roman"/>
          <w:sz w:val="24"/>
          <w:szCs w:val="24"/>
        </w:rPr>
        <w:t xml:space="preserve">18 мая 2020 года в Санкт-Петербурге проводится в </w:t>
      </w:r>
      <w:r>
        <w:rPr>
          <w:rFonts w:ascii="Times New Roman" w:hAnsi="Times New Roman" w:cs="Times New Roman"/>
          <w:sz w:val="24"/>
          <w:szCs w:val="24"/>
        </w:rPr>
        <w:t>дистанционной форме</w:t>
      </w:r>
      <w:r w:rsidRPr="00921856">
        <w:rPr>
          <w:rFonts w:ascii="Times New Roman" w:hAnsi="Times New Roman" w:cs="Times New Roman"/>
          <w:sz w:val="24"/>
          <w:szCs w:val="24"/>
        </w:rPr>
        <w:t>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Экзаменатор-собеседник, эксперт по оцениванию ИС-9, обучающиеся должны находиться дома (в месте самоизоляции), вне пределов образовательной организации.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Количество сотрудников </w:t>
      </w:r>
      <w:r w:rsidR="004535A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921856">
        <w:rPr>
          <w:rFonts w:ascii="Times New Roman" w:hAnsi="Times New Roman" w:cs="Times New Roman"/>
          <w:sz w:val="24"/>
          <w:szCs w:val="24"/>
        </w:rPr>
        <w:t>, необходимое для проведения ИС</w:t>
      </w:r>
      <w:r w:rsidR="004535A5">
        <w:rPr>
          <w:rFonts w:ascii="Times New Roman" w:hAnsi="Times New Roman" w:cs="Times New Roman"/>
          <w:sz w:val="24"/>
          <w:szCs w:val="24"/>
        </w:rPr>
        <w:t>-</w:t>
      </w:r>
      <w:r w:rsidRPr="00921856">
        <w:rPr>
          <w:rFonts w:ascii="Times New Roman" w:hAnsi="Times New Roman" w:cs="Times New Roman"/>
          <w:sz w:val="24"/>
          <w:szCs w:val="24"/>
        </w:rPr>
        <w:t>9, определяется исходя из количества участников. Допускается проведение ИС</w:t>
      </w:r>
      <w:r w:rsidR="004535A5">
        <w:rPr>
          <w:rFonts w:ascii="Times New Roman" w:hAnsi="Times New Roman" w:cs="Times New Roman"/>
          <w:sz w:val="24"/>
          <w:szCs w:val="24"/>
        </w:rPr>
        <w:t>-</w:t>
      </w:r>
      <w:r w:rsidRPr="00921856">
        <w:rPr>
          <w:rFonts w:ascii="Times New Roman" w:hAnsi="Times New Roman" w:cs="Times New Roman"/>
          <w:sz w:val="24"/>
          <w:szCs w:val="24"/>
        </w:rPr>
        <w:t>9 в две смены.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Собеседование организуется в виде видео(аудио) связи участника с экзаменатором-собеседником и экспертом по оцениванию ИС-9 с использованием к</w:t>
      </w:r>
      <w:r w:rsidR="004535A5">
        <w:rPr>
          <w:rFonts w:ascii="Times New Roman" w:hAnsi="Times New Roman" w:cs="Times New Roman"/>
          <w:sz w:val="24"/>
          <w:szCs w:val="24"/>
        </w:rPr>
        <w:t>омпьютерной техники через сеть И</w:t>
      </w:r>
      <w:r w:rsidRPr="00921856">
        <w:rPr>
          <w:rFonts w:ascii="Times New Roman" w:hAnsi="Times New Roman" w:cs="Times New Roman"/>
          <w:sz w:val="24"/>
          <w:szCs w:val="24"/>
        </w:rPr>
        <w:t>нтернет или посредством мобильной связи.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Итоговое собеседование должно проводиться с соблюдением мер информационной безопасности.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Выбор программного обеспечения для проведения ИС-9 осуществляет образовательная организация с учетом сложившейся практики организации обучения </w:t>
      </w:r>
      <w:r w:rsidR="00F41B2A">
        <w:rPr>
          <w:rFonts w:ascii="Times New Roman" w:hAnsi="Times New Roman" w:cs="Times New Roman"/>
          <w:sz w:val="24"/>
          <w:szCs w:val="24"/>
        </w:rPr>
        <w:br/>
      </w:r>
      <w:r w:rsidRPr="00921856">
        <w:rPr>
          <w:rFonts w:ascii="Times New Roman" w:hAnsi="Times New Roman" w:cs="Times New Roman"/>
          <w:sz w:val="24"/>
          <w:szCs w:val="24"/>
        </w:rPr>
        <w:t xml:space="preserve">с использованием элементов </w:t>
      </w:r>
      <w:r w:rsidR="004535A5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 w:rsidRPr="009218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При выборе средств для проведения ИС-9 необходимо учитывать следующие требования:</w:t>
      </w:r>
    </w:p>
    <w:p w:rsidR="00921856" w:rsidRPr="00921856" w:rsidRDefault="00921856" w:rsidP="00F41B2A">
      <w:pPr>
        <w:pStyle w:val="a9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Программное обеспечение должно обеспечивать одновременное подключение </w:t>
      </w:r>
      <w:r>
        <w:rPr>
          <w:rFonts w:ascii="Times New Roman" w:hAnsi="Times New Roman" w:cs="Times New Roman"/>
          <w:sz w:val="24"/>
          <w:szCs w:val="24"/>
        </w:rPr>
        <w:t xml:space="preserve">трех </w:t>
      </w:r>
      <w:r w:rsidRPr="00921856">
        <w:rPr>
          <w:rFonts w:ascii="Times New Roman" w:hAnsi="Times New Roman" w:cs="Times New Roman"/>
          <w:sz w:val="24"/>
          <w:szCs w:val="24"/>
        </w:rPr>
        <w:t>человек:</w:t>
      </w:r>
    </w:p>
    <w:p w:rsidR="00921856" w:rsidRPr="00921856" w:rsidRDefault="00921856" w:rsidP="00F41B2A">
      <w:pPr>
        <w:jc w:val="both"/>
      </w:pPr>
      <w:r w:rsidRPr="00921856">
        <w:t>- участника</w:t>
      </w:r>
      <w:r w:rsidR="004535A5">
        <w:t>,</w:t>
      </w:r>
    </w:p>
    <w:p w:rsidR="00921856" w:rsidRPr="00921856" w:rsidRDefault="00921856" w:rsidP="00F41B2A">
      <w:pPr>
        <w:jc w:val="both"/>
      </w:pPr>
      <w:r w:rsidRPr="00921856">
        <w:t>- экзаменатора-собеседника</w:t>
      </w:r>
      <w:r w:rsidR="004535A5">
        <w:t>,</w:t>
      </w:r>
    </w:p>
    <w:p w:rsidR="00921856" w:rsidRPr="00921856" w:rsidRDefault="00921856" w:rsidP="00F41B2A">
      <w:pPr>
        <w:jc w:val="both"/>
      </w:pPr>
      <w:r w:rsidRPr="00921856">
        <w:t>- эксперта по оцениванию ИС-9</w:t>
      </w:r>
      <w:r w:rsidR="004535A5">
        <w:t>.</w:t>
      </w:r>
    </w:p>
    <w:p w:rsidR="00921856" w:rsidRPr="00921856" w:rsidRDefault="00921856" w:rsidP="00F41B2A">
      <w:pPr>
        <w:jc w:val="both"/>
      </w:pPr>
      <w:r w:rsidRPr="00921856">
        <w:t>Рекомендуется трансляция видеоизображения от участника и экзаменатора-собеседника.</w:t>
      </w:r>
    </w:p>
    <w:p w:rsidR="00921856" w:rsidRPr="00921856" w:rsidRDefault="00921856" w:rsidP="00F41B2A">
      <w:pPr>
        <w:pStyle w:val="a9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Программное обеспечение должно обеспечивать качественную передачу звука </w:t>
      </w:r>
      <w:r w:rsidR="004535A5">
        <w:rPr>
          <w:rFonts w:ascii="Times New Roman" w:hAnsi="Times New Roman" w:cs="Times New Roman"/>
          <w:sz w:val="24"/>
          <w:szCs w:val="24"/>
        </w:rPr>
        <w:br/>
      </w:r>
      <w:r w:rsidRPr="00921856">
        <w:rPr>
          <w:rFonts w:ascii="Times New Roman" w:hAnsi="Times New Roman" w:cs="Times New Roman"/>
          <w:sz w:val="24"/>
          <w:szCs w:val="24"/>
        </w:rPr>
        <w:t xml:space="preserve">и видеоизображения между участником и экзаменатором-собеседником. </w:t>
      </w:r>
    </w:p>
    <w:p w:rsidR="00921856" w:rsidRPr="00921856" w:rsidRDefault="00921856" w:rsidP="00F41B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В случае невозможности обеспечить стабильную передачу видеоизображения допускается передача только звука.</w:t>
      </w:r>
    </w:p>
    <w:p w:rsidR="00921856" w:rsidRPr="00921856" w:rsidRDefault="00921856" w:rsidP="00F41B2A">
      <w:pPr>
        <w:pStyle w:val="a9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Программное обеспечение должно обеспечивать возможность временной демонстрации участнику текста для чтения вслух и пересказа, карточек участника для монолога.</w:t>
      </w:r>
    </w:p>
    <w:p w:rsidR="00921856" w:rsidRPr="00921856" w:rsidRDefault="00921856" w:rsidP="00F41B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В случае невозможности демонстрации изображения рабочего стола экзаменатора-собеседника допускается отправка текста для чтения, карточек участника в виде изображения, вставленного в текст сообщения в чате. При этом экзаменатор-собеседник должен иметь возможность удалить сообщение при переходе участника к пересказу </w:t>
      </w:r>
      <w:r w:rsidR="004535A5">
        <w:rPr>
          <w:rFonts w:ascii="Times New Roman" w:hAnsi="Times New Roman" w:cs="Times New Roman"/>
          <w:sz w:val="24"/>
          <w:szCs w:val="24"/>
        </w:rPr>
        <w:br/>
      </w:r>
      <w:r w:rsidRPr="00921856">
        <w:rPr>
          <w:rFonts w:ascii="Times New Roman" w:hAnsi="Times New Roman" w:cs="Times New Roman"/>
          <w:sz w:val="24"/>
          <w:szCs w:val="24"/>
        </w:rPr>
        <w:t>и по окончании собеседования.</w:t>
      </w:r>
    </w:p>
    <w:p w:rsidR="00921856" w:rsidRPr="00921856" w:rsidRDefault="00921856" w:rsidP="00F41B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НЕ ДОПУСКАЕТСЯ демонстрация распечатанного текста для чтения, карточек участника на камеру. Материалы должны быть доступны для чтения в надлежащем качестве непосредственно с экрана электронного устройства участника. Нельзя держать распечатку перед видеокамерой. Низкое качество изображения и тремор рук экзаменатора-собеседника затруднят ответ участника.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</w:t>
      </w:r>
      <w:r w:rsidR="004535A5">
        <w:rPr>
          <w:rFonts w:ascii="Times New Roman" w:hAnsi="Times New Roman" w:cs="Times New Roman"/>
          <w:sz w:val="24"/>
          <w:szCs w:val="24"/>
        </w:rPr>
        <w:t>несет ответственность</w:t>
      </w:r>
      <w:r w:rsidRPr="00921856">
        <w:rPr>
          <w:rFonts w:ascii="Times New Roman" w:hAnsi="Times New Roman" w:cs="Times New Roman"/>
          <w:sz w:val="24"/>
          <w:szCs w:val="24"/>
        </w:rPr>
        <w:t xml:space="preserve"> за оборудование рабочих мест экзаменатора-собеседника, эксперта по оцениванию ИС-9, технического специалиста </w:t>
      </w:r>
      <w:r w:rsidR="004535A5">
        <w:rPr>
          <w:rFonts w:ascii="Times New Roman" w:hAnsi="Times New Roman" w:cs="Times New Roman"/>
          <w:sz w:val="24"/>
          <w:szCs w:val="24"/>
        </w:rPr>
        <w:br/>
      </w:r>
      <w:r w:rsidRPr="00921856">
        <w:rPr>
          <w:rFonts w:ascii="Times New Roman" w:hAnsi="Times New Roman" w:cs="Times New Roman"/>
          <w:sz w:val="24"/>
          <w:szCs w:val="24"/>
        </w:rPr>
        <w:t>и обеспечение подключения указанных лиц в соответствии с графиком проведения ИС</w:t>
      </w:r>
      <w:r w:rsidR="004535A5">
        <w:rPr>
          <w:rFonts w:ascii="Times New Roman" w:hAnsi="Times New Roman" w:cs="Times New Roman"/>
          <w:sz w:val="24"/>
          <w:szCs w:val="24"/>
        </w:rPr>
        <w:t>-</w:t>
      </w:r>
      <w:r w:rsidRPr="00921856">
        <w:rPr>
          <w:rFonts w:ascii="Times New Roman" w:hAnsi="Times New Roman" w:cs="Times New Roman"/>
          <w:sz w:val="24"/>
          <w:szCs w:val="24"/>
        </w:rPr>
        <w:t xml:space="preserve">9. 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lastRenderedPageBreak/>
        <w:t>При проведении собеседования технический специалист может оказывать помощь в качестве администратора экзаменатору-собеседнику, эксперту по оцениванию ИС-9, участнику ИС</w:t>
      </w:r>
      <w:r w:rsidR="006F3EA1">
        <w:rPr>
          <w:rFonts w:ascii="Times New Roman" w:hAnsi="Times New Roman" w:cs="Times New Roman"/>
          <w:sz w:val="24"/>
          <w:szCs w:val="24"/>
        </w:rPr>
        <w:t>-</w:t>
      </w:r>
      <w:r w:rsidRPr="00921856">
        <w:rPr>
          <w:rFonts w:ascii="Times New Roman" w:hAnsi="Times New Roman" w:cs="Times New Roman"/>
          <w:sz w:val="24"/>
          <w:szCs w:val="24"/>
        </w:rPr>
        <w:t>9 в обращении с программным обеспечением.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>При наличии технической возможности осуществляется видео или аудио запись итогового собеседования программными средствами, которые используются для проведения собеседования.</w:t>
      </w:r>
    </w:p>
    <w:p w:rsidR="00921856" w:rsidRPr="00921856" w:rsidRDefault="00921856" w:rsidP="00F41B2A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856">
        <w:rPr>
          <w:rFonts w:ascii="Times New Roman" w:hAnsi="Times New Roman" w:cs="Times New Roman"/>
          <w:sz w:val="24"/>
          <w:szCs w:val="24"/>
        </w:rPr>
        <w:t xml:space="preserve">В </w:t>
      </w:r>
      <w:r w:rsidR="006F3EA1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921856">
        <w:rPr>
          <w:rFonts w:ascii="Times New Roman" w:hAnsi="Times New Roman" w:cs="Times New Roman"/>
          <w:sz w:val="24"/>
          <w:szCs w:val="24"/>
        </w:rPr>
        <w:t xml:space="preserve"> должны быть проведены консультации для участников, экзаменаторов-собеседников и экспертов по установке и настройке программного обеспечения.</w:t>
      </w:r>
    </w:p>
    <w:p w:rsidR="00921856" w:rsidRDefault="00921856" w:rsidP="00F41B2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3EA1">
        <w:rPr>
          <w:rFonts w:ascii="Times New Roman" w:hAnsi="Times New Roman" w:cs="Times New Roman"/>
          <w:sz w:val="24"/>
          <w:szCs w:val="24"/>
        </w:rPr>
        <w:t>Подготовка</w:t>
      </w:r>
      <w:r w:rsidR="00F41B2A" w:rsidRPr="006F3EA1">
        <w:rPr>
          <w:rFonts w:ascii="Times New Roman" w:hAnsi="Times New Roman" w:cs="Times New Roman"/>
          <w:sz w:val="24"/>
          <w:szCs w:val="24"/>
        </w:rPr>
        <w:t xml:space="preserve"> к проведению </w:t>
      </w:r>
      <w:r w:rsidR="006F3EA1">
        <w:rPr>
          <w:rFonts w:ascii="Times New Roman" w:hAnsi="Times New Roman" w:cs="Times New Roman"/>
          <w:sz w:val="24"/>
          <w:szCs w:val="24"/>
        </w:rPr>
        <w:t>ИС-9</w:t>
      </w:r>
      <w:r w:rsidR="004C1EA7">
        <w:rPr>
          <w:rFonts w:ascii="Times New Roman" w:hAnsi="Times New Roman" w:cs="Times New Roman"/>
          <w:sz w:val="24"/>
          <w:szCs w:val="24"/>
        </w:rPr>
        <w:t>.</w:t>
      </w:r>
    </w:p>
    <w:p w:rsidR="008412F2" w:rsidRPr="006F3EA1" w:rsidRDefault="008412F2" w:rsidP="008412F2">
      <w:pPr>
        <w:pStyle w:val="a9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 Подготовительные мероприятия</w:t>
      </w:r>
      <w:r w:rsidR="004C1EA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21856" w:rsidRPr="00921856" w:rsidTr="00D37665">
        <w:tc>
          <w:tcPr>
            <w:tcW w:w="9345" w:type="dxa"/>
          </w:tcPr>
          <w:p w:rsidR="00921856" w:rsidRPr="00921856" w:rsidRDefault="00921856" w:rsidP="00F41B2A">
            <w:pPr>
              <w:jc w:val="both"/>
            </w:pPr>
            <w:r w:rsidRPr="00921856">
              <w:rPr>
                <w:b/>
              </w:rPr>
              <w:t>14 мая</w:t>
            </w:r>
            <w:r w:rsidRPr="00921856">
              <w:t xml:space="preserve"> в РЦОИ выдача бланков ИС-</w:t>
            </w:r>
            <w:r w:rsidRPr="00921856">
              <w:rPr>
                <w:color w:val="000000" w:themeColor="text1"/>
              </w:rPr>
              <w:t xml:space="preserve">9 и списков участников в электронном виде </w:t>
            </w:r>
            <w:r w:rsidR="006F3EA1">
              <w:rPr>
                <w:color w:val="000000" w:themeColor="text1"/>
              </w:rPr>
              <w:br/>
            </w:r>
            <w:r w:rsidRPr="00921856">
              <w:rPr>
                <w:color w:val="000000" w:themeColor="text1"/>
              </w:rPr>
              <w:t xml:space="preserve">на защищенный </w:t>
            </w:r>
            <w:proofErr w:type="spellStart"/>
            <w:r w:rsidRPr="00921856">
              <w:rPr>
                <w:color w:val="000000" w:themeColor="text1"/>
              </w:rPr>
              <w:t>ftp</w:t>
            </w:r>
            <w:proofErr w:type="spellEnd"/>
            <w:r w:rsidRPr="00921856">
              <w:rPr>
                <w:color w:val="000000" w:themeColor="text1"/>
              </w:rPr>
              <w:t xml:space="preserve"> для районов</w:t>
            </w:r>
          </w:p>
        </w:tc>
      </w:tr>
      <w:tr w:rsidR="00921856" w:rsidRPr="00921856" w:rsidTr="00D37665">
        <w:tc>
          <w:tcPr>
            <w:tcW w:w="9345" w:type="dxa"/>
          </w:tcPr>
          <w:p w:rsidR="00921856" w:rsidRPr="00921856" w:rsidRDefault="00921856" w:rsidP="008412F2">
            <w:pPr>
              <w:jc w:val="both"/>
            </w:pPr>
            <w:r w:rsidRPr="00921856">
              <w:rPr>
                <w:b/>
              </w:rPr>
              <w:t xml:space="preserve">14-15 мая </w:t>
            </w:r>
            <w:r w:rsidRPr="00921856">
              <w:t xml:space="preserve">администраторы районов передают в </w:t>
            </w:r>
            <w:r w:rsidR="008412F2">
              <w:t>образовательные организации</w:t>
            </w:r>
            <w:r w:rsidRPr="00921856">
              <w:t xml:space="preserve"> бланки ответов в электронном (или уже распечатанном) виде</w:t>
            </w:r>
          </w:p>
        </w:tc>
      </w:tr>
      <w:tr w:rsidR="00921856" w:rsidRPr="00921856" w:rsidTr="00D37665">
        <w:tc>
          <w:tcPr>
            <w:tcW w:w="9345" w:type="dxa"/>
          </w:tcPr>
          <w:p w:rsidR="00921856" w:rsidRPr="00921856" w:rsidRDefault="004535A5" w:rsidP="008412F2">
            <w:pPr>
              <w:jc w:val="both"/>
            </w:pPr>
            <w:r>
              <w:rPr>
                <w:b/>
              </w:rPr>
              <w:t>14-</w:t>
            </w:r>
            <w:r w:rsidR="00921856" w:rsidRPr="00921856">
              <w:rPr>
                <w:b/>
              </w:rPr>
              <w:t xml:space="preserve">15 мая </w:t>
            </w:r>
            <w:r w:rsidR="00921856" w:rsidRPr="00921856">
              <w:t xml:space="preserve">в </w:t>
            </w:r>
            <w:r w:rsidR="008412F2">
              <w:t xml:space="preserve">образовательной организации </w:t>
            </w:r>
            <w:proofErr w:type="spellStart"/>
            <w:r w:rsidR="008412F2">
              <w:t>осуществялется</w:t>
            </w:r>
            <w:proofErr w:type="spellEnd"/>
            <w:r w:rsidR="00921856" w:rsidRPr="00921856">
              <w:t xml:space="preserve"> формирование очереди участников (20-25 минут на участника), выбор программного обеспечения, подготовка материалов, консультации.</w:t>
            </w:r>
          </w:p>
        </w:tc>
      </w:tr>
      <w:tr w:rsidR="008412F2" w:rsidRPr="00921856" w:rsidTr="00D37665">
        <w:tc>
          <w:tcPr>
            <w:tcW w:w="9345" w:type="dxa"/>
          </w:tcPr>
          <w:p w:rsidR="008412F2" w:rsidRPr="00921856" w:rsidRDefault="004535A5" w:rsidP="008412F2">
            <w:pPr>
              <w:jc w:val="both"/>
            </w:pPr>
            <w:r>
              <w:rPr>
                <w:b/>
              </w:rPr>
              <w:t>14-</w:t>
            </w:r>
            <w:r w:rsidR="008412F2" w:rsidRPr="00921856">
              <w:rPr>
                <w:b/>
              </w:rPr>
              <w:t xml:space="preserve">15 мая </w:t>
            </w:r>
            <w:r w:rsidR="008412F2" w:rsidRPr="008412F2">
              <w:t>образовательной организацией</w:t>
            </w:r>
            <w:r w:rsidR="008412F2">
              <w:rPr>
                <w:b/>
              </w:rPr>
              <w:t xml:space="preserve"> </w:t>
            </w:r>
            <w:r w:rsidR="008412F2" w:rsidRPr="008412F2">
              <w:t>осуществляется</w:t>
            </w:r>
            <w:r w:rsidR="008412F2">
              <w:rPr>
                <w:b/>
              </w:rPr>
              <w:t xml:space="preserve"> </w:t>
            </w:r>
            <w:r w:rsidR="008412F2" w:rsidRPr="00921856">
              <w:t>передача документов для проведения ИС</w:t>
            </w:r>
            <w:r w:rsidR="008412F2">
              <w:t>-</w:t>
            </w:r>
            <w:r w:rsidR="008412F2" w:rsidRPr="00921856">
              <w:t>9 экзаменаторам-собеседникам и экспертам, консультации.</w:t>
            </w:r>
          </w:p>
        </w:tc>
      </w:tr>
    </w:tbl>
    <w:p w:rsidR="00921856" w:rsidRPr="00921856" w:rsidRDefault="00921856" w:rsidP="00F41B2A">
      <w:pPr>
        <w:jc w:val="both"/>
      </w:pPr>
    </w:p>
    <w:p w:rsidR="00921856" w:rsidRPr="006F3EA1" w:rsidRDefault="008412F2" w:rsidP="008412F2">
      <w:pPr>
        <w:pStyle w:val="a9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856" w:rsidRPr="006F3EA1">
        <w:rPr>
          <w:rFonts w:ascii="Times New Roman" w:hAnsi="Times New Roman" w:cs="Times New Roman"/>
          <w:sz w:val="24"/>
          <w:szCs w:val="24"/>
        </w:rPr>
        <w:t>Примерный график подключения участников ИС</w:t>
      </w:r>
      <w:r w:rsidR="006F3EA1">
        <w:rPr>
          <w:rFonts w:ascii="Times New Roman" w:hAnsi="Times New Roman" w:cs="Times New Roman"/>
          <w:sz w:val="24"/>
          <w:szCs w:val="24"/>
        </w:rPr>
        <w:t>-9</w:t>
      </w:r>
      <w:r w:rsidR="00921856" w:rsidRPr="006F3EA1">
        <w:rPr>
          <w:rFonts w:ascii="Times New Roman" w:hAnsi="Times New Roman" w:cs="Times New Roman"/>
          <w:sz w:val="24"/>
          <w:szCs w:val="24"/>
        </w:rPr>
        <w:t xml:space="preserve"> (по 25 минут)</w:t>
      </w:r>
      <w:r w:rsidR="004C1EA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4"/>
        <w:gridCol w:w="3260"/>
      </w:tblGrid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 смена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2 смена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10.00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14.00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10.25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14.25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10.50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14.50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11.15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15.15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11.40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15.40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12.05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16.05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12.30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16.30</w:t>
            </w:r>
          </w:p>
        </w:tc>
      </w:tr>
      <w:tr w:rsidR="00921856" w:rsidRPr="00921856" w:rsidTr="00D37665">
        <w:tc>
          <w:tcPr>
            <w:tcW w:w="3114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12.55</w:t>
            </w:r>
          </w:p>
        </w:tc>
        <w:tc>
          <w:tcPr>
            <w:tcW w:w="3260" w:type="dxa"/>
          </w:tcPr>
          <w:p w:rsidR="00921856" w:rsidRPr="00921856" w:rsidRDefault="00921856" w:rsidP="00D37665">
            <w:pPr>
              <w:spacing w:line="276" w:lineRule="auto"/>
              <w:jc w:val="both"/>
            </w:pPr>
            <w:r w:rsidRPr="00921856">
              <w:t>16.55</w:t>
            </w:r>
          </w:p>
        </w:tc>
      </w:tr>
    </w:tbl>
    <w:p w:rsidR="00921856" w:rsidRPr="00921856" w:rsidRDefault="00921856" w:rsidP="00921856">
      <w:pPr>
        <w:ind w:firstLine="709"/>
        <w:jc w:val="both"/>
      </w:pPr>
    </w:p>
    <w:p w:rsidR="00921856" w:rsidRPr="008412F2" w:rsidRDefault="008412F2" w:rsidP="008412F2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856" w:rsidRPr="006F3EA1">
        <w:rPr>
          <w:rFonts w:ascii="Times New Roman" w:hAnsi="Times New Roman" w:cs="Times New Roman"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 xml:space="preserve"> - обучающиеся с ОВЗ</w:t>
      </w:r>
      <w:r w:rsidR="00921856" w:rsidRPr="006F3EA1">
        <w:rPr>
          <w:rFonts w:ascii="Times New Roman" w:hAnsi="Times New Roman" w:cs="Times New Roman"/>
          <w:sz w:val="24"/>
          <w:szCs w:val="24"/>
        </w:rPr>
        <w:t>, которым увеличивается время проведения ИС</w:t>
      </w:r>
      <w:r w:rsidR="006F3EA1">
        <w:rPr>
          <w:rFonts w:ascii="Times New Roman" w:hAnsi="Times New Roman" w:cs="Times New Roman"/>
          <w:sz w:val="24"/>
          <w:szCs w:val="24"/>
        </w:rPr>
        <w:t>-9</w:t>
      </w:r>
      <w:r w:rsidR="00921856" w:rsidRPr="006F3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921856" w:rsidRPr="006F3EA1">
        <w:rPr>
          <w:rFonts w:ascii="Times New Roman" w:hAnsi="Times New Roman" w:cs="Times New Roman"/>
          <w:sz w:val="24"/>
          <w:szCs w:val="24"/>
        </w:rPr>
        <w:t xml:space="preserve">в соответствии с заключением ПМПК, должны быть распределены в соответствии </w:t>
      </w:r>
      <w:r>
        <w:rPr>
          <w:rFonts w:ascii="Times New Roman" w:hAnsi="Times New Roman" w:cs="Times New Roman"/>
          <w:sz w:val="24"/>
          <w:szCs w:val="24"/>
        </w:rPr>
        <w:br/>
      </w:r>
      <w:r w:rsidR="00921856" w:rsidRPr="006F3EA1">
        <w:rPr>
          <w:rFonts w:ascii="Times New Roman" w:hAnsi="Times New Roman" w:cs="Times New Roman"/>
          <w:sz w:val="24"/>
          <w:szCs w:val="24"/>
        </w:rPr>
        <w:t>со специальным графиком.</w:t>
      </w:r>
      <w:r w:rsidR="006F3EA1" w:rsidRPr="006F3EA1">
        <w:rPr>
          <w:rFonts w:ascii="Times New Roman" w:hAnsi="Times New Roman" w:cs="Times New Roman"/>
          <w:sz w:val="24"/>
          <w:szCs w:val="24"/>
        </w:rPr>
        <w:t xml:space="preserve"> </w:t>
      </w:r>
      <w:r w:rsidR="00921856" w:rsidRPr="006F3EA1">
        <w:rPr>
          <w:rFonts w:ascii="Times New Roman" w:hAnsi="Times New Roman" w:cs="Times New Roman"/>
          <w:sz w:val="24"/>
          <w:szCs w:val="24"/>
        </w:rPr>
        <w:t>Информацию об участниках ИС</w:t>
      </w:r>
      <w:r>
        <w:rPr>
          <w:rFonts w:ascii="Times New Roman" w:hAnsi="Times New Roman" w:cs="Times New Roman"/>
          <w:sz w:val="24"/>
          <w:szCs w:val="24"/>
        </w:rPr>
        <w:t>-9</w:t>
      </w:r>
      <w:r w:rsidR="00921856" w:rsidRPr="006F3EA1">
        <w:rPr>
          <w:rFonts w:ascii="Times New Roman" w:hAnsi="Times New Roman" w:cs="Times New Roman"/>
          <w:sz w:val="24"/>
          <w:szCs w:val="24"/>
        </w:rPr>
        <w:t xml:space="preserve">, которым в заключении ПМПК рекомендовано изменение минимального количества баллов за выполнение всей работы, необходимо сообщить экспертам. </w:t>
      </w:r>
      <w:r w:rsidR="00921856" w:rsidRPr="008412F2">
        <w:rPr>
          <w:rFonts w:ascii="Times New Roman" w:hAnsi="Times New Roman" w:cs="Times New Roman"/>
          <w:sz w:val="24"/>
          <w:szCs w:val="24"/>
        </w:rPr>
        <w:t>В именных бланках данной категории участников ответственный организатор заполняет поле «Резерв»: вписывает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856" w:rsidRPr="008412F2">
        <w:rPr>
          <w:rFonts w:ascii="Times New Roman" w:hAnsi="Times New Roman" w:cs="Times New Roman"/>
          <w:sz w:val="24"/>
          <w:szCs w:val="24"/>
        </w:rPr>
        <w:t xml:space="preserve">«1» в первую клетку поля (черной </w:t>
      </w:r>
      <w:proofErr w:type="spellStart"/>
      <w:r w:rsidR="00921856" w:rsidRPr="008412F2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="00921856" w:rsidRPr="008412F2">
        <w:rPr>
          <w:rFonts w:ascii="Times New Roman" w:hAnsi="Times New Roman" w:cs="Times New Roman"/>
          <w:sz w:val="24"/>
          <w:szCs w:val="24"/>
        </w:rPr>
        <w:t xml:space="preserve"> ручкой).</w:t>
      </w:r>
    </w:p>
    <w:p w:rsidR="00921856" w:rsidRPr="00921856" w:rsidRDefault="00921856" w:rsidP="00921856">
      <w:pPr>
        <w:ind w:firstLine="709"/>
        <w:jc w:val="both"/>
      </w:pPr>
    </w:p>
    <w:p w:rsidR="008412F2" w:rsidRPr="008412F2" w:rsidRDefault="008412F2" w:rsidP="008412F2">
      <w:pPr>
        <w:jc w:val="both"/>
      </w:pPr>
      <w:r w:rsidRPr="008412F2">
        <w:t xml:space="preserve">12.4. </w:t>
      </w:r>
      <w:r>
        <w:t>Передача материалов для проведения ИС-9</w:t>
      </w:r>
      <w:r w:rsidR="004C1EA7">
        <w:t>:</w:t>
      </w:r>
    </w:p>
    <w:p w:rsidR="00921856" w:rsidRPr="008412F2" w:rsidRDefault="00FF7DF7" w:rsidP="008412F2">
      <w:pPr>
        <w:jc w:val="both"/>
      </w:pPr>
      <w:r>
        <w:t xml:space="preserve">12.4.1. </w:t>
      </w:r>
      <w:r w:rsidR="008412F2" w:rsidRPr="008412F2">
        <w:t>Э</w:t>
      </w:r>
      <w:r w:rsidR="00921856" w:rsidRPr="008412F2">
        <w:t>кзаменатору-собеседнику необходимо передать (переслать):</w:t>
      </w:r>
    </w:p>
    <w:p w:rsidR="00921856" w:rsidRPr="00921856" w:rsidRDefault="00921856" w:rsidP="008412F2">
      <w:pPr>
        <w:jc w:val="both"/>
      </w:pPr>
      <w:r w:rsidRPr="00921856">
        <w:t xml:space="preserve"> - ведомость учета проведения ИС</w:t>
      </w:r>
      <w:r w:rsidR="008412F2">
        <w:t>-9</w:t>
      </w:r>
      <w:r w:rsidRPr="00921856">
        <w:t xml:space="preserve"> в аудитории с указанием времени начала ответа каждого участника ИС</w:t>
      </w:r>
      <w:r w:rsidR="008412F2">
        <w:t>-9</w:t>
      </w:r>
      <w:r w:rsidRPr="00921856">
        <w:t xml:space="preserve"> в соответствии с составленным графиком (с учетом участников </w:t>
      </w:r>
      <w:r w:rsidR="008412F2">
        <w:br/>
      </w:r>
      <w:r w:rsidRPr="00921856">
        <w:t>с ОВЗ, которым увеличивается продолжительность ИС</w:t>
      </w:r>
      <w:r w:rsidR="008412F2">
        <w:t>-9</w:t>
      </w:r>
      <w:r w:rsidRPr="00921856">
        <w:t xml:space="preserve">); </w:t>
      </w:r>
    </w:p>
    <w:p w:rsidR="00921856" w:rsidRPr="00921856" w:rsidRDefault="00921856" w:rsidP="008412F2">
      <w:pPr>
        <w:jc w:val="both"/>
      </w:pPr>
      <w:r w:rsidRPr="00921856">
        <w:t>- инструкцию для участников ИС</w:t>
      </w:r>
      <w:r w:rsidR="008412F2">
        <w:t>-9</w:t>
      </w:r>
      <w:r w:rsidRPr="00921856">
        <w:t>, которую экзаменатор-собеседник будет зачитывать каждому участнику;</w:t>
      </w:r>
    </w:p>
    <w:p w:rsidR="00B220A0" w:rsidRPr="00921856" w:rsidRDefault="00921856" w:rsidP="00D17162">
      <w:pPr>
        <w:jc w:val="both"/>
      </w:pPr>
      <w:r w:rsidRPr="00921856">
        <w:t xml:space="preserve">- рекомендуемый порядок проведения процедуры </w:t>
      </w:r>
      <w:r w:rsidR="008412F2">
        <w:t>ИС-9</w:t>
      </w:r>
      <w:r w:rsidRPr="00921856">
        <w:t>.</w:t>
      </w:r>
      <w:r w:rsidR="00D17162">
        <w:t xml:space="preserve"> </w:t>
      </w:r>
      <w:r w:rsidR="00B220A0" w:rsidRPr="00921856">
        <w:br w:type="page"/>
      </w:r>
    </w:p>
    <w:p w:rsidR="008D1E75" w:rsidRDefault="008412F2" w:rsidP="008412F2">
      <w:pPr>
        <w:jc w:val="center"/>
        <w:rPr>
          <w:sz w:val="20"/>
          <w:szCs w:val="20"/>
        </w:rPr>
      </w:pPr>
      <w:r w:rsidRPr="00F222D4">
        <w:rPr>
          <w:rFonts w:cstheme="minorHAnsi"/>
          <w:noProof/>
        </w:rPr>
        <w:drawing>
          <wp:inline distT="0" distB="0" distL="0" distR="0" wp14:anchorId="779BA9EA" wp14:editId="29D271B7">
            <wp:extent cx="4455658" cy="6050710"/>
            <wp:effectExtent l="19050" t="19050" r="21590" b="2667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4461224" cy="6058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2F2" w:rsidRDefault="008412F2" w:rsidP="00D33F23">
      <w:pPr>
        <w:jc w:val="right"/>
        <w:rPr>
          <w:sz w:val="20"/>
          <w:szCs w:val="20"/>
        </w:rPr>
      </w:pPr>
    </w:p>
    <w:p w:rsidR="008412F2" w:rsidRPr="008412F2" w:rsidRDefault="00FF7DF7" w:rsidP="008412F2">
      <w:pPr>
        <w:jc w:val="both"/>
        <w:rPr>
          <w:rFonts w:cstheme="minorHAnsi"/>
        </w:rPr>
      </w:pPr>
      <w:r>
        <w:rPr>
          <w:rFonts w:cstheme="minorHAnsi"/>
        </w:rPr>
        <w:t>12.4.2. Э</w:t>
      </w:r>
      <w:r w:rsidR="008412F2" w:rsidRPr="008412F2">
        <w:rPr>
          <w:rFonts w:cstheme="minorHAnsi"/>
        </w:rPr>
        <w:t>ксперту необходимо передать (переслать):</w:t>
      </w:r>
    </w:p>
    <w:p w:rsidR="008412F2" w:rsidRPr="00F222D4" w:rsidRDefault="008412F2" w:rsidP="008412F2">
      <w:pPr>
        <w:jc w:val="both"/>
        <w:rPr>
          <w:rFonts w:cstheme="minorHAnsi"/>
        </w:rPr>
      </w:pPr>
      <w:r w:rsidRPr="00F222D4">
        <w:rPr>
          <w:rFonts w:cstheme="minorHAnsi"/>
        </w:rPr>
        <w:t xml:space="preserve"> - Протокол эксперта (на каждого участника ИС);</w:t>
      </w:r>
    </w:p>
    <w:p w:rsidR="008412F2" w:rsidRPr="00F222D4" w:rsidRDefault="008412F2" w:rsidP="008412F2">
      <w:pPr>
        <w:jc w:val="both"/>
        <w:rPr>
          <w:rFonts w:cstheme="minorHAnsi"/>
        </w:rPr>
      </w:pPr>
      <w:r w:rsidRPr="00F222D4">
        <w:rPr>
          <w:rFonts w:cstheme="minorHAnsi"/>
        </w:rPr>
        <w:t>- критерии оценивания;</w:t>
      </w:r>
    </w:p>
    <w:p w:rsidR="008412F2" w:rsidRDefault="008412F2" w:rsidP="008412F2">
      <w:pPr>
        <w:jc w:val="both"/>
        <w:rPr>
          <w:rFonts w:cstheme="minorHAnsi"/>
        </w:rPr>
      </w:pPr>
      <w:r w:rsidRPr="00F222D4">
        <w:rPr>
          <w:rFonts w:cstheme="minorHAnsi"/>
        </w:rPr>
        <w:t>- информацию об участниках ИС, которым в заключении ПМПК рекомендовано изменение минимального количества баллов за выполнение всей работы</w:t>
      </w:r>
      <w:r>
        <w:rPr>
          <w:rFonts w:cstheme="minorHAnsi"/>
        </w:rPr>
        <w:t>.</w:t>
      </w:r>
    </w:p>
    <w:p w:rsidR="008412F2" w:rsidRDefault="008412F2" w:rsidP="008412F2">
      <w:pPr>
        <w:jc w:val="both"/>
        <w:rPr>
          <w:rFonts w:cstheme="minorHAnsi"/>
        </w:rPr>
      </w:pPr>
    </w:p>
    <w:p w:rsidR="008412F2" w:rsidRDefault="008412F2" w:rsidP="008412F2">
      <w:pPr>
        <w:spacing w:line="276" w:lineRule="auto"/>
        <w:ind w:firstLine="709"/>
        <w:jc w:val="both"/>
        <w:rPr>
          <w:rFonts w:cstheme="minorHAnsi"/>
        </w:rPr>
      </w:pPr>
    </w:p>
    <w:p w:rsidR="00FF7DF7" w:rsidRDefault="008412F2" w:rsidP="00FF7DF7">
      <w:pPr>
        <w:spacing w:line="276" w:lineRule="auto"/>
        <w:ind w:firstLine="709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8C438D1">
            <wp:extent cx="5309870" cy="719391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DF7" w:rsidRDefault="00FF7DF7" w:rsidP="00FF7DF7">
      <w:pPr>
        <w:spacing w:line="276" w:lineRule="auto"/>
        <w:ind w:firstLine="709"/>
        <w:jc w:val="center"/>
        <w:rPr>
          <w:rFonts w:cstheme="minorHAnsi"/>
        </w:rPr>
      </w:pPr>
    </w:p>
    <w:p w:rsidR="00FF7DF7" w:rsidRDefault="00FF7DF7" w:rsidP="00FF7DF7">
      <w:pPr>
        <w:spacing w:line="276" w:lineRule="auto"/>
        <w:ind w:firstLine="709"/>
        <w:jc w:val="center"/>
        <w:rPr>
          <w:rFonts w:cstheme="minorHAnsi"/>
        </w:rPr>
      </w:pPr>
    </w:p>
    <w:p w:rsidR="008412F2" w:rsidRDefault="008412F2" w:rsidP="00FF7DF7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Проведение</w:t>
      </w:r>
      <w:r w:rsidR="00FF7DF7" w:rsidRPr="00FF7DF7">
        <w:rPr>
          <w:rFonts w:ascii="Times New Roman" w:hAnsi="Times New Roman" w:cs="Times New Roman"/>
          <w:sz w:val="24"/>
          <w:szCs w:val="24"/>
        </w:rPr>
        <w:t xml:space="preserve"> ИС-9</w:t>
      </w:r>
      <w:r w:rsidR="004C1EA7">
        <w:rPr>
          <w:rFonts w:ascii="Times New Roman" w:hAnsi="Times New Roman" w:cs="Times New Roman"/>
          <w:sz w:val="24"/>
          <w:szCs w:val="24"/>
        </w:rPr>
        <w:t>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13.1. </w:t>
      </w:r>
      <w:r w:rsidRPr="00FF7DF7">
        <w:rPr>
          <w:rFonts w:ascii="Times New Roman" w:hAnsi="Times New Roman" w:cs="Times New Roman"/>
          <w:sz w:val="24"/>
          <w:szCs w:val="24"/>
        </w:rPr>
        <w:t>При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18.05.2020</w:t>
      </w:r>
      <w:r w:rsidRPr="00FF7DF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FF7DF7">
        <w:rPr>
          <w:rFonts w:ascii="Times New Roman" w:hAnsi="Times New Roman" w:cs="Times New Roman"/>
          <w:sz w:val="24"/>
          <w:szCs w:val="24"/>
        </w:rPr>
        <w:t xml:space="preserve"> приходят: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- ответственный организатор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- технический специалист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13. 2 </w:t>
      </w:r>
      <w:r w:rsidRPr="00FF7DF7">
        <w:rPr>
          <w:rFonts w:ascii="Times New Roman" w:hAnsi="Times New Roman" w:cs="Times New Roman"/>
          <w:sz w:val="24"/>
          <w:szCs w:val="24"/>
        </w:rPr>
        <w:t xml:space="preserve">При необходимости технический специалист печатает бланки ответов участников и передает ответственному в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FF7DF7">
        <w:rPr>
          <w:rFonts w:ascii="Times New Roman" w:hAnsi="Times New Roman" w:cs="Times New Roman"/>
          <w:sz w:val="24"/>
          <w:szCs w:val="24"/>
        </w:rPr>
        <w:t>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13.3. Не позднее 9:00</w:t>
      </w:r>
      <w:r w:rsidRPr="00FF7DF7">
        <w:rPr>
          <w:rFonts w:ascii="Times New Roman" w:hAnsi="Times New Roman" w:cs="Times New Roman"/>
          <w:sz w:val="24"/>
          <w:szCs w:val="24"/>
        </w:rPr>
        <w:t xml:space="preserve"> технический специалист получает из ППОИ КИМ для проведения ИС в заархивированном файле, защищенном паролем, пароль к архиву, разархивирует их, приводит к виду, удобному для использования с выбранным программным обеспечением.</w:t>
      </w:r>
    </w:p>
    <w:p w:rsid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13.4. </w:t>
      </w:r>
      <w:r w:rsidRPr="00FF7DF7">
        <w:rPr>
          <w:rFonts w:ascii="Times New Roman" w:hAnsi="Times New Roman" w:cs="Times New Roman"/>
          <w:sz w:val="24"/>
          <w:szCs w:val="24"/>
        </w:rPr>
        <w:t xml:space="preserve">Технический специалист пересылает задания в электронном виде экзаменаторам-собеседникам и экспертам. А также задания в виде, подготовленном для демонстрации </w:t>
      </w:r>
      <w:r>
        <w:rPr>
          <w:rFonts w:ascii="Times New Roman" w:hAnsi="Times New Roman" w:cs="Times New Roman"/>
          <w:sz w:val="24"/>
          <w:szCs w:val="24"/>
        </w:rPr>
        <w:br/>
      </w:r>
      <w:r w:rsidRPr="00FF7DF7">
        <w:rPr>
          <w:rFonts w:ascii="Times New Roman" w:hAnsi="Times New Roman" w:cs="Times New Roman"/>
          <w:sz w:val="24"/>
          <w:szCs w:val="24"/>
        </w:rPr>
        <w:t>в программном обеспечении.</w:t>
      </w:r>
    </w:p>
    <w:p w:rsidR="00CC75E9" w:rsidRPr="00CC75E9" w:rsidRDefault="00CC75E9" w:rsidP="0059219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13.4.1. </w:t>
      </w:r>
      <w:r w:rsidRPr="00CC75E9">
        <w:rPr>
          <w:rFonts w:ascii="Times New Roman" w:hAnsi="Times New Roman" w:cs="Times New Roman"/>
          <w:sz w:val="24"/>
          <w:szCs w:val="24"/>
        </w:rPr>
        <w:t>Экзаменатору-собеседнику необходимо передать (переслать):</w:t>
      </w:r>
    </w:p>
    <w:p w:rsidR="00CC75E9" w:rsidRPr="00CC75E9" w:rsidRDefault="00CC75E9" w:rsidP="0059219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75E9">
        <w:rPr>
          <w:rFonts w:ascii="Times New Roman" w:hAnsi="Times New Roman" w:cs="Times New Roman"/>
          <w:sz w:val="24"/>
          <w:szCs w:val="24"/>
        </w:rPr>
        <w:t>- КИМ с Приложением (Карточки экзаменатора-собеседника);</w:t>
      </w:r>
    </w:p>
    <w:p w:rsidR="00CC75E9" w:rsidRDefault="00CC75E9" w:rsidP="0059219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75E9">
        <w:rPr>
          <w:rFonts w:ascii="Times New Roman" w:hAnsi="Times New Roman" w:cs="Times New Roman"/>
          <w:sz w:val="24"/>
          <w:szCs w:val="24"/>
        </w:rPr>
        <w:t>- отдельные файлы для демонстрации участнику.</w:t>
      </w:r>
    </w:p>
    <w:p w:rsidR="00CC75E9" w:rsidRPr="0059219A" w:rsidRDefault="0059219A" w:rsidP="0059219A">
      <w:pPr>
        <w:jc w:val="both"/>
      </w:pPr>
      <w:r w:rsidRPr="0059219A">
        <w:t>1</w:t>
      </w:r>
      <w:r w:rsidR="00CC75E9" w:rsidRPr="0059219A">
        <w:t>3.4.2. Эксперту необходимо передать (переслать):</w:t>
      </w:r>
    </w:p>
    <w:p w:rsidR="00CC75E9" w:rsidRPr="00CC75E9" w:rsidRDefault="00CC75E9" w:rsidP="0059219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75E9">
        <w:rPr>
          <w:rFonts w:ascii="Times New Roman" w:hAnsi="Times New Roman" w:cs="Times New Roman"/>
          <w:sz w:val="24"/>
          <w:szCs w:val="24"/>
        </w:rPr>
        <w:t>- КИМ с Приложением (Кар</w:t>
      </w:r>
      <w:r>
        <w:rPr>
          <w:rFonts w:ascii="Times New Roman" w:hAnsi="Times New Roman" w:cs="Times New Roman"/>
          <w:sz w:val="24"/>
          <w:szCs w:val="24"/>
        </w:rPr>
        <w:t>точки экзаменатора-собеседника).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A04CBE" w:rsidRPr="00F222D4" w:rsidTr="003E5A84"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Часть1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04CBE" w:rsidRPr="00F222D4" w:rsidTr="003E5A84">
        <w:trPr>
          <w:cantSplit/>
        </w:trPr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Задание 1</w:t>
            </w:r>
            <w:r w:rsidRPr="00F222D4">
              <w:rPr>
                <w:rFonts w:asciiTheme="minorHAnsi" w:hAnsiTheme="minorHAnsi" w:cstheme="minorHAnsi"/>
              </w:rPr>
              <w:t xml:space="preserve"> (текст для чтения)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inline distT="0" distB="0" distL="0" distR="0" wp14:anchorId="21DB1908" wp14:editId="6D5C1F6C">
                  <wp:extent cx="2194560" cy="3100250"/>
                  <wp:effectExtent l="152400" t="152400" r="358140" b="36703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t="3800" r="3970" b="2751"/>
                          <a:stretch/>
                        </pic:blipFill>
                        <pic:spPr>
                          <a:xfrm>
                            <a:off x="0" y="0"/>
                            <a:ext cx="2196956" cy="31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BE" w:rsidRPr="00F222D4" w:rsidTr="003E5A84"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Задание 2</w:t>
            </w:r>
            <w:r w:rsidRPr="00F222D4">
              <w:rPr>
                <w:rFonts w:asciiTheme="minorHAnsi" w:hAnsiTheme="minorHAnsi" w:cstheme="minorHAnsi"/>
              </w:rPr>
              <w:t xml:space="preserve"> (пересказ текста, дополнительная информация для пересказа)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inline distT="0" distB="0" distL="0" distR="0" wp14:anchorId="022E5212" wp14:editId="460F3C4E">
                  <wp:extent cx="3129562" cy="1433830"/>
                  <wp:effectExtent l="152400" t="152400" r="356870" b="35687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t="2750" r="2511" b="66462"/>
                          <a:stretch/>
                        </pic:blipFill>
                        <pic:spPr>
                          <a:xfrm>
                            <a:off x="0" y="0"/>
                            <a:ext cx="3131639" cy="143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CBE" w:rsidRDefault="00A04CBE">
      <w:r>
        <w:br w:type="page"/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A04CBE" w:rsidRPr="00F222D4" w:rsidTr="00A04CBE"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Часть 2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04CBE" w:rsidRPr="00F222D4" w:rsidTr="00A04CBE"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</w:rPr>
              <w:t>информация для выбора темы беседы</w:t>
            </w:r>
            <w:r w:rsidRPr="00F222D4">
              <w:rPr>
                <w:rFonts w:asciiTheme="minorHAnsi" w:hAnsiTheme="minorHAnsi" w:cstheme="minorHAnsi"/>
                <w:b/>
              </w:rPr>
              <w:t>, Задания 3-4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inline distT="0" distB="0" distL="0" distR="0" wp14:anchorId="61BBFDB7" wp14:editId="0401431B">
                  <wp:extent cx="2762250" cy="2933052"/>
                  <wp:effectExtent l="152400" t="152400" r="361950" b="36322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31"/>
                          <a:stretch/>
                        </pic:blipFill>
                        <pic:spPr>
                          <a:xfrm>
                            <a:off x="0" y="0"/>
                            <a:ext cx="2767156" cy="29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BE" w:rsidRPr="00F222D4" w:rsidTr="00A04CBE">
        <w:trPr>
          <w:trHeight w:val="4692"/>
        </w:trPr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карточки участника собеседования</w:t>
            </w: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Тема 1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59776" behindDoc="0" locked="0" layoutInCell="1" allowOverlap="1" wp14:anchorId="3F780C52" wp14:editId="7B7D7163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-2540</wp:posOffset>
                  </wp:positionV>
                  <wp:extent cx="2208284" cy="2523753"/>
                  <wp:effectExtent l="152400" t="152400" r="363855" b="353060"/>
                  <wp:wrapNone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304" r="1017" b="24671"/>
                          <a:stretch/>
                        </pic:blipFill>
                        <pic:spPr>
                          <a:xfrm>
                            <a:off x="0" y="0"/>
                            <a:ext cx="2210516" cy="252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22D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A04CBE" w:rsidRPr="00F222D4" w:rsidTr="00A04CBE">
        <w:trPr>
          <w:trHeight w:val="3107"/>
        </w:trPr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карточки участника собеседования</w:t>
            </w: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Тема 2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60800" behindDoc="0" locked="0" layoutInCell="1" allowOverlap="1" wp14:anchorId="1673EDBC" wp14:editId="7874080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156210</wp:posOffset>
                  </wp:positionV>
                  <wp:extent cx="2038350" cy="1435100"/>
                  <wp:effectExtent l="152400" t="152400" r="361950" b="35560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2717" r="1151" b="51228"/>
                          <a:stretch/>
                        </pic:blipFill>
                        <pic:spPr bwMode="auto">
                          <a:xfrm>
                            <a:off x="0" y="0"/>
                            <a:ext cx="20383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CBE" w:rsidRPr="00F222D4" w:rsidTr="00A04CBE">
        <w:trPr>
          <w:trHeight w:val="3250"/>
        </w:trPr>
        <w:tc>
          <w:tcPr>
            <w:tcW w:w="2547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карточки участника собеседования</w:t>
            </w: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</w:p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asciiTheme="minorHAnsi" w:hAnsiTheme="minorHAnsi" w:cstheme="minorHAnsi"/>
                <w:b/>
              </w:rPr>
              <w:t>Тема 3</w:t>
            </w:r>
          </w:p>
        </w:tc>
        <w:tc>
          <w:tcPr>
            <w:tcW w:w="6946" w:type="dxa"/>
          </w:tcPr>
          <w:p w:rsidR="00A04CBE" w:rsidRPr="00F222D4" w:rsidRDefault="00A04CBE" w:rsidP="003E5A84">
            <w:pPr>
              <w:rPr>
                <w:rFonts w:asciiTheme="minorHAnsi" w:hAnsiTheme="minorHAnsi" w:cstheme="minorHAnsi"/>
                <w:b/>
              </w:rPr>
            </w:pPr>
            <w:r w:rsidRPr="00F222D4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61824" behindDoc="0" locked="0" layoutInCell="1" allowOverlap="1" wp14:anchorId="1665FB39" wp14:editId="6163702E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310515</wp:posOffset>
                  </wp:positionV>
                  <wp:extent cx="2038350" cy="1263650"/>
                  <wp:effectExtent l="152400" t="152400" r="361950" b="35560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49383" r="1151" b="10064"/>
                          <a:stretch/>
                        </pic:blipFill>
                        <pic:spPr bwMode="auto">
                          <a:xfrm>
                            <a:off x="0" y="0"/>
                            <a:ext cx="2038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04CBE" w:rsidRDefault="00A04CBE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13.5. </w:t>
      </w:r>
      <w:r w:rsidRPr="00FF7DF7">
        <w:rPr>
          <w:rFonts w:ascii="Times New Roman" w:hAnsi="Times New Roman" w:cs="Times New Roman"/>
          <w:sz w:val="24"/>
          <w:szCs w:val="24"/>
        </w:rPr>
        <w:t>Экзаменатор-собеседник связывается с участником и экспертом посредством выбранного программного обеспечения.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 xml:space="preserve">Экзаменатор-собеседник проводит собеседование 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 xml:space="preserve">Эксперт находится в месте самоизоляции, слушает собеседование при помощи любого удобного устройства и оценивает собеседование. 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Фиксирует баллы участника в Протоколе эксперта.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По окончании ответа экзаменатор-собеседник связывается со следующим участником.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После ответа всех участников эксперт передает (пересылает) выставленные баллы ответственному организатору для заполнения бланков ответов. Экзаменатор-со</w:t>
      </w:r>
      <w:r>
        <w:rPr>
          <w:rFonts w:ascii="Times New Roman" w:hAnsi="Times New Roman" w:cs="Times New Roman"/>
          <w:sz w:val="24"/>
          <w:szCs w:val="24"/>
        </w:rPr>
        <w:t>беседник передает (пересылает) в</w:t>
      </w:r>
      <w:r w:rsidRPr="00FF7DF7">
        <w:rPr>
          <w:rFonts w:ascii="Times New Roman" w:hAnsi="Times New Roman" w:cs="Times New Roman"/>
          <w:sz w:val="24"/>
          <w:szCs w:val="24"/>
        </w:rPr>
        <w:t>едомость учета проведения ИС ответственному организатору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DF7" w:rsidRP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>Ответственный организатор заполняет бланки участников.</w:t>
      </w:r>
    </w:p>
    <w:p w:rsid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DF7">
        <w:rPr>
          <w:rFonts w:ascii="Times New Roman" w:hAnsi="Times New Roman" w:cs="Times New Roman"/>
          <w:sz w:val="24"/>
          <w:szCs w:val="24"/>
        </w:rPr>
        <w:t xml:space="preserve">Технический специалист сканирует бланки ответов и передает образы бланков администратору района для размещения на защищенном </w:t>
      </w:r>
      <w:proofErr w:type="spellStart"/>
      <w:r w:rsidRPr="00FF7DF7">
        <w:rPr>
          <w:rFonts w:ascii="Times New Roman" w:hAnsi="Times New Roman" w:cs="Times New Roman"/>
          <w:sz w:val="24"/>
          <w:szCs w:val="24"/>
        </w:rPr>
        <w:t>ftp</w:t>
      </w:r>
      <w:proofErr w:type="spellEnd"/>
      <w:r w:rsidRPr="00FF7DF7">
        <w:rPr>
          <w:rFonts w:ascii="Times New Roman" w:hAnsi="Times New Roman" w:cs="Times New Roman"/>
          <w:sz w:val="24"/>
          <w:szCs w:val="24"/>
        </w:rPr>
        <w:t>.</w:t>
      </w:r>
    </w:p>
    <w:p w:rsidR="00FF7DF7" w:rsidRDefault="00FF7DF7" w:rsidP="00FF7DF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F7DF7" w:rsidRPr="004C1EA7" w:rsidRDefault="00FF7DF7" w:rsidP="0059219A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1EA7">
        <w:rPr>
          <w:rFonts w:ascii="Times New Roman" w:hAnsi="Times New Roman" w:cs="Times New Roman"/>
          <w:sz w:val="24"/>
          <w:szCs w:val="24"/>
        </w:rPr>
        <w:t>Действия экзаменатора-собеседника и эксперта</w:t>
      </w:r>
      <w:r w:rsidR="004C1EA7">
        <w:rPr>
          <w:rFonts w:ascii="Times New Roman" w:hAnsi="Times New Roman" w:cs="Times New Roman"/>
          <w:sz w:val="24"/>
          <w:szCs w:val="24"/>
        </w:rPr>
        <w:t xml:space="preserve"> во время проведения ИС-9.</w:t>
      </w:r>
    </w:p>
    <w:p w:rsidR="00FF7DF7" w:rsidRPr="004C1EA7" w:rsidRDefault="00FF7DF7" w:rsidP="0059219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EA7">
        <w:rPr>
          <w:rFonts w:ascii="Times New Roman" w:hAnsi="Times New Roman" w:cs="Times New Roman"/>
          <w:sz w:val="24"/>
          <w:szCs w:val="24"/>
        </w:rPr>
        <w:t>Экзаменатор-собеседник и эксперт знакомятся с заданиями, темами беседы и примерным кругом вопросов для обсуждения с участниками.</w:t>
      </w:r>
    </w:p>
    <w:p w:rsidR="00FF7DF7" w:rsidRPr="004C1EA7" w:rsidRDefault="00FF7DF7" w:rsidP="0059219A">
      <w:pPr>
        <w:jc w:val="both"/>
      </w:pPr>
      <w:r w:rsidRPr="00583560">
        <w:t xml:space="preserve">В соответствии с графиком участники собеседования приглашаются для проведения итогового собеседования </w:t>
      </w:r>
      <w:r w:rsidRPr="004C1EA7">
        <w:t>средствами, выбранными образовательной организацией.</w:t>
      </w:r>
    </w:p>
    <w:p w:rsidR="00FF7DF7" w:rsidRPr="00583560" w:rsidRDefault="00FF7DF7" w:rsidP="0059219A">
      <w:pPr>
        <w:jc w:val="both"/>
      </w:pPr>
      <w:r w:rsidRPr="004C1EA7">
        <w:t>Экзаменатор-собеседник</w:t>
      </w:r>
      <w:r w:rsidRPr="00583560">
        <w:t xml:space="preserve"> зачитывает инструкцию для участника собеседования.</w:t>
      </w:r>
    </w:p>
    <w:p w:rsidR="00A04CBE" w:rsidRDefault="00A04CBE">
      <w:pPr>
        <w:rPr>
          <w:b/>
        </w:rPr>
      </w:pPr>
      <w:r>
        <w:rPr>
          <w:b/>
        </w:rPr>
        <w:br w:type="page"/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Инструкция для участников ИС-9 18.05.2020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tab/>
      </w:r>
      <w:r w:rsidRPr="00583560">
        <w:rPr>
          <w:b/>
        </w:rPr>
        <w:t>Уважаемый участник!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 xml:space="preserve">Сегодня вы проходите итоговое собеседование по русскому языку удаленно. </w:t>
      </w:r>
      <w:r w:rsidR="004535A5">
        <w:rPr>
          <w:b/>
        </w:rPr>
        <w:br/>
      </w:r>
      <w:r w:rsidRPr="00583560">
        <w:rPr>
          <w:b/>
        </w:rPr>
        <w:t>С результатами собеседования вы будете ознакомлены в вашем образовательном учреждении.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В соответствии с регламентом экзаменатор-собеседник будет предъявлять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Экзаменатор-собеседник предъявит вам небольшой текст. У вас будет до 2 минут на подготовку.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 xml:space="preserve">Для выполнения задания 1 необходимо прочитать вслух полученный текст. </w:t>
      </w:r>
      <w:r w:rsidR="004535A5">
        <w:rPr>
          <w:b/>
        </w:rPr>
        <w:br/>
      </w:r>
      <w:r w:rsidRPr="00583560">
        <w:rPr>
          <w:b/>
        </w:rPr>
        <w:t xml:space="preserve">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Завершив подготовку к заданию, проговорите в микрофон свою фамилию, имя и отчество, произнесите: «Задание 1», - и прочитайте текст. По завершении чтения текст не будет доступен.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</w:t>
      </w:r>
      <w:proofErr w:type="spellStart"/>
      <w:r w:rsidRPr="00583560">
        <w:rPr>
          <w:b/>
        </w:rPr>
        <w:t>микротемы</w:t>
      </w:r>
      <w:proofErr w:type="spellEnd"/>
      <w:r w:rsidRPr="00583560">
        <w:rPr>
          <w:b/>
        </w:rPr>
        <w:t xml:space="preserve"> исходного текста, не допуская фактических ошибок. Подумайте, где лучше использовать высказывание, предложенное в задании. 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У вас будет до 2 минут на подготовку. Вы можете пользоваться черновиком.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 xml:space="preserve">Завершив подготовку к Заданию 2, проговорите в микрофон: «Задание 2», - </w:t>
      </w:r>
      <w:r w:rsidR="004535A5">
        <w:rPr>
          <w:b/>
        </w:rPr>
        <w:br/>
      </w:r>
      <w:r w:rsidRPr="00583560">
        <w:rPr>
          <w:b/>
        </w:rPr>
        <w:t>и выполните пересказ.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Следующие задания не будут связаны с прочитанным текстом.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 xml:space="preserve">Для выполнения задания 3 вам предложат выбрать один из трёх вариантов: </w:t>
      </w:r>
    </w:p>
    <w:p w:rsidR="00FF7DF7" w:rsidRPr="00583560" w:rsidRDefault="00FF7DF7" w:rsidP="004C1EA7">
      <w:pPr>
        <w:numPr>
          <w:ilvl w:val="0"/>
          <w:numId w:val="5"/>
        </w:numPr>
        <w:ind w:left="0" w:firstLine="709"/>
        <w:contextualSpacing/>
        <w:jc w:val="both"/>
        <w:rPr>
          <w:b/>
        </w:rPr>
      </w:pPr>
      <w:r w:rsidRPr="00583560">
        <w:rPr>
          <w:b/>
        </w:rPr>
        <w:t>описание фотографии</w:t>
      </w:r>
    </w:p>
    <w:p w:rsidR="00FF7DF7" w:rsidRPr="00583560" w:rsidRDefault="00FF7DF7" w:rsidP="004C1EA7">
      <w:pPr>
        <w:numPr>
          <w:ilvl w:val="0"/>
          <w:numId w:val="5"/>
        </w:numPr>
        <w:ind w:left="0" w:firstLine="709"/>
        <w:contextualSpacing/>
        <w:jc w:val="both"/>
        <w:rPr>
          <w:b/>
        </w:rPr>
      </w:pPr>
      <w:r w:rsidRPr="00583560">
        <w:rPr>
          <w:b/>
        </w:rPr>
        <w:t>повествование на основе жизненного опыта</w:t>
      </w:r>
    </w:p>
    <w:p w:rsidR="00FF7DF7" w:rsidRPr="00583560" w:rsidRDefault="00FF7DF7" w:rsidP="004C1EA7">
      <w:pPr>
        <w:numPr>
          <w:ilvl w:val="0"/>
          <w:numId w:val="5"/>
        </w:numPr>
        <w:ind w:left="0" w:firstLine="709"/>
        <w:contextualSpacing/>
        <w:jc w:val="both"/>
        <w:rPr>
          <w:b/>
        </w:rPr>
      </w:pPr>
      <w:r w:rsidRPr="00583560">
        <w:rPr>
          <w:b/>
        </w:rPr>
        <w:t xml:space="preserve">рассуждение по одной из сформулированных проблем. 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Ваше высказывание должно занимать не более 3 минут. У вас будет 1 минута на подготовку.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Завершив подготовку к Заданию 3, проговорите в микрофон: «Задание 3», - и выполните его.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В задании 4 экзаменатор-собеседник предложит вопросы по выбранной Вами теме беседы. Пожалуйста, давайте полные ответы на заданные вопросы.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Проговорите в микрофон: «Задание 4», - и отвечайте на вопросы экзаменатора-собеседника.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Постарайтесь полностью выполнить поставленные задачи, говорить ясно и чётко, не отходить от темы. Так Вы сможете набрать наибольшее количество баллов.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Общее время вашего ответа (включая время на подготовку) – 15 минут.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Напоминаю, что задания итогового собеседования относятся к информации ограниченного распространения. Их публикация запрещена.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Инструктаж закончен. Сейчас вам будет предъявлен текст для чтения.</w:t>
      </w:r>
    </w:p>
    <w:p w:rsidR="00FF7DF7" w:rsidRPr="00583560" w:rsidRDefault="00FF7DF7" w:rsidP="004C1EA7">
      <w:pPr>
        <w:ind w:firstLine="709"/>
        <w:jc w:val="both"/>
        <w:rPr>
          <w:b/>
        </w:rPr>
      </w:pPr>
      <w:r w:rsidRPr="00583560">
        <w:rPr>
          <w:b/>
        </w:rPr>
        <w:t>Желаем удачи!</w:t>
      </w:r>
    </w:p>
    <w:p w:rsidR="00FF7DF7" w:rsidRDefault="00FF7DF7" w:rsidP="004C1EA7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CBE" w:rsidRDefault="00A04CBE">
      <w:pPr>
        <w:rPr>
          <w:rFonts w:eastAsiaTheme="minorHAnsi"/>
          <w:noProof/>
          <w:lang w:eastAsia="en-US"/>
        </w:rPr>
      </w:pPr>
      <w:r>
        <w:rPr>
          <w:noProof/>
        </w:rPr>
        <w:br w:type="page"/>
      </w:r>
    </w:p>
    <w:p w:rsidR="004C1EA7" w:rsidRPr="004C1EA7" w:rsidRDefault="004C1EA7" w:rsidP="00B467EC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1EA7">
        <w:rPr>
          <w:rFonts w:ascii="Times New Roman" w:hAnsi="Times New Roman" w:cs="Times New Roman"/>
          <w:noProof/>
          <w:sz w:val="24"/>
          <w:szCs w:val="24"/>
        </w:rPr>
        <w:t>Рекомендуемый порядок проведения процедуры итогового собеседования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4C1EA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C1EA7" w:rsidRPr="004C1EA7" w:rsidRDefault="004C1EA7" w:rsidP="00B467EC">
      <w:pPr>
        <w:jc w:val="both"/>
        <w:rPr>
          <w:noProof/>
        </w:rPr>
      </w:pPr>
      <w:r w:rsidRPr="004C1EA7">
        <w:rPr>
          <w:noProof/>
        </w:rPr>
        <w:t>Экзаменатор-собеседник не должен учитывать при проведении ИС</w:t>
      </w:r>
      <w:r w:rsidR="004535A5">
        <w:rPr>
          <w:noProof/>
        </w:rPr>
        <w:t>-9</w:t>
      </w:r>
      <w:r w:rsidRPr="004C1EA7">
        <w:rPr>
          <w:noProof/>
        </w:rPr>
        <w:t xml:space="preserve"> время, которое потребуется на инструктаж участника, а также на предъявление (загрузку) и удаление заданий в чате.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4459"/>
        <w:gridCol w:w="45"/>
        <w:gridCol w:w="2805"/>
        <w:gridCol w:w="1415"/>
      </w:tblGrid>
      <w:tr w:rsidR="004C1EA7" w:rsidRPr="00583560" w:rsidTr="00D37665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  <w:r w:rsidRPr="00583560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  <w:r w:rsidRPr="00583560">
              <w:rPr>
                <w:b/>
              </w:rPr>
              <w:t>Действия экзаменатора-собеседника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  <w:r w:rsidRPr="00583560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  <w:r w:rsidRPr="00583560">
              <w:rPr>
                <w:b/>
              </w:rPr>
              <w:t>Время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  <w:r w:rsidRPr="00583560">
              <w:rPr>
                <w:b/>
              </w:rPr>
              <w:t>15-16 мин.</w:t>
            </w:r>
          </w:p>
        </w:tc>
      </w:tr>
      <w:tr w:rsidR="004C1EA7" w:rsidRPr="00583560" w:rsidTr="00D37665">
        <w:trPr>
          <w:cantSplit/>
        </w:trPr>
        <w:tc>
          <w:tcPr>
            <w:tcW w:w="5000" w:type="pct"/>
            <w:gridSpan w:val="5"/>
          </w:tcPr>
          <w:p w:rsidR="004C1EA7" w:rsidRPr="00583560" w:rsidRDefault="004C1EA7" w:rsidP="004C1EA7">
            <w:pPr>
              <w:widowControl w:val="0"/>
              <w:tabs>
                <w:tab w:val="left" w:pos="3690"/>
              </w:tabs>
              <w:jc w:val="both"/>
              <w:rPr>
                <w:b/>
              </w:rPr>
            </w:pPr>
            <w:r w:rsidRPr="00583560">
              <w:rPr>
                <w:b/>
              </w:rPr>
              <w:t>ЧТЕНИЕ ТЕКСТА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2386" w:type="pct"/>
          </w:tcPr>
          <w:p w:rsidR="004C1EA7" w:rsidRPr="00583560" w:rsidRDefault="004C1EA7" w:rsidP="004C1EA7">
            <w:pPr>
              <w:widowControl w:val="0"/>
              <w:jc w:val="both"/>
            </w:pPr>
            <w:r w:rsidRPr="00583560">
              <w:rPr>
                <w:color w:val="FF0000"/>
              </w:rPr>
              <w:t xml:space="preserve">Предъявить </w:t>
            </w:r>
            <w:r w:rsidRPr="00583560">
              <w:t>участнику Задание 1 средствами используемого ПО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2386" w:type="pct"/>
          </w:tcPr>
          <w:p w:rsidR="004C1EA7" w:rsidRPr="00583560" w:rsidRDefault="004535A5" w:rsidP="004C1EA7">
            <w:pPr>
              <w:widowControl w:val="0"/>
              <w:jc w:val="both"/>
              <w:rPr>
                <w:b/>
              </w:rPr>
            </w:pPr>
            <w:r>
              <w:t xml:space="preserve">Предложить обучающемуся </w:t>
            </w:r>
            <w:r w:rsidR="004C1EA7" w:rsidRPr="00583560">
              <w:t>ознакомиться с текстом для чтения вслух. 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widowControl w:val="0"/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2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  <w:rPr>
                <w:i/>
              </w:rPr>
            </w:pPr>
            <w:r w:rsidRPr="00583560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Подготовка к чтению вслух</w:t>
            </w:r>
          </w:p>
          <w:p w:rsidR="004C1EA7" w:rsidRPr="00583560" w:rsidRDefault="004C1EA7" w:rsidP="004C1EA7">
            <w:pPr>
              <w:jc w:val="both"/>
            </w:pPr>
            <w:r w:rsidRPr="00583560">
              <w:t>Чтение текста про себя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до 2 мин.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3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>Слушание текста</w:t>
            </w:r>
          </w:p>
          <w:p w:rsidR="004C1EA7" w:rsidRPr="00583560" w:rsidRDefault="004C1EA7" w:rsidP="004C1EA7">
            <w:pPr>
              <w:jc w:val="both"/>
              <w:rPr>
                <w:i/>
              </w:rPr>
            </w:pPr>
            <w:r w:rsidRPr="00583560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Чтение текста вслух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до 2 мин.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  <w:tc>
          <w:tcPr>
            <w:tcW w:w="4668" w:type="pct"/>
            <w:gridSpan w:val="4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ПЕРЕСКАЗ ТЕКСТА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rPr>
                <w:color w:val="FF0000"/>
              </w:rPr>
              <w:t xml:space="preserve">Предъявить </w:t>
            </w:r>
            <w:r w:rsidRPr="00583560">
              <w:t>участнику Задание 2 средствами используемого ПО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4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2, и черновиком.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до 2 мин.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5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rPr>
                <w:color w:val="FF0000"/>
              </w:rPr>
              <w:t xml:space="preserve">Скрыть </w:t>
            </w:r>
            <w:r w:rsidRPr="00583560">
              <w:t>от участника собеседования исходный текст (</w:t>
            </w:r>
            <w:r w:rsidRPr="00583560">
              <w:rPr>
                <w:color w:val="FF0000"/>
              </w:rPr>
              <w:t xml:space="preserve">удалить </w:t>
            </w:r>
            <w:r w:rsidRPr="00583560">
              <w:t>из чата).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  <w:highlight w:val="green"/>
              </w:rPr>
            </w:pPr>
            <w:r w:rsidRPr="00583560">
              <w:rPr>
                <w:b/>
              </w:rPr>
              <w:t>до 3 мин.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6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rPr>
                <w:color w:val="FF0000"/>
              </w:rPr>
              <w:t xml:space="preserve">Скрыть </w:t>
            </w:r>
            <w:r w:rsidRPr="00583560">
              <w:t>от участника собеседования Задание 2 (</w:t>
            </w:r>
            <w:r w:rsidRPr="00583560">
              <w:rPr>
                <w:color w:val="FF0000"/>
              </w:rPr>
              <w:t xml:space="preserve">удалить </w:t>
            </w:r>
            <w:r w:rsidRPr="00583560">
              <w:t xml:space="preserve">из чата). Объяснить, что задания 3 и 4 связаны тематически и не имеют отношения к тексту, с которым работал участник собеседования при выполнении заданий 1 и 2. </w:t>
            </w:r>
            <w:r w:rsidRPr="00583560">
              <w:rPr>
                <w:color w:val="FF0000"/>
              </w:rPr>
              <w:t xml:space="preserve">Предъявить </w:t>
            </w:r>
            <w:r w:rsidRPr="00583560">
              <w:t>участнику Задания 3-4 средствами используемого ПО</w:t>
            </w:r>
            <w:r w:rsidR="004535A5">
              <w:t>.</w:t>
            </w:r>
            <w:r w:rsidRPr="00583560">
              <w:t xml:space="preserve"> Предложить участнику собеседования выбрать вариант темы беседы и </w:t>
            </w:r>
            <w:r w:rsidRPr="00583560">
              <w:rPr>
                <w:b/>
                <w:u w:val="single"/>
              </w:rPr>
              <w:t>предъявить ему соответствующую карточку с</w:t>
            </w:r>
            <w:r w:rsidRPr="00583560">
              <w:t>редствами используемого ПО.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  <w:highlight w:val="green"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5000" w:type="pct"/>
            <w:gridSpan w:val="5"/>
          </w:tcPr>
          <w:p w:rsidR="004C1EA7" w:rsidRPr="00583560" w:rsidRDefault="004C1EA7" w:rsidP="004C1EA7">
            <w:pPr>
              <w:tabs>
                <w:tab w:val="center" w:pos="4862"/>
              </w:tabs>
              <w:jc w:val="both"/>
              <w:rPr>
                <w:b/>
              </w:rPr>
            </w:pPr>
            <w:r w:rsidRPr="00583560">
              <w:rPr>
                <w:b/>
              </w:rPr>
              <w:t>МОНОЛОГ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7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 xml:space="preserve">Предложить участнику собеседования ознакомиться с темой монолога.  Предупредить, что на подготовку отводится 1 минута, а высказывание не должно занимать более 3 минут   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8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Подготовка к ответу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1 мин.</w:t>
            </w:r>
          </w:p>
        </w:tc>
      </w:tr>
      <w:tr w:rsidR="004C1EA7" w:rsidRPr="00583560" w:rsidTr="00D37665">
        <w:trPr>
          <w:cantSplit/>
          <w:trHeight w:val="614"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9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 xml:space="preserve">Слушать устный ответ. </w:t>
            </w:r>
          </w:p>
          <w:p w:rsidR="004C1EA7" w:rsidRPr="00583560" w:rsidRDefault="004C1EA7" w:rsidP="004C1EA7">
            <w:pPr>
              <w:jc w:val="both"/>
              <w:rPr>
                <w:i/>
              </w:rPr>
            </w:pPr>
            <w:r w:rsidRPr="00583560">
              <w:rPr>
                <w:i/>
              </w:rPr>
              <w:t>Эмоциональная реакция на описание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Ответ по выбранной теме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до 3 мин.</w:t>
            </w:r>
          </w:p>
        </w:tc>
      </w:tr>
      <w:tr w:rsidR="004C1EA7" w:rsidRPr="00583560" w:rsidTr="00D37665">
        <w:trPr>
          <w:cantSplit/>
          <w:trHeight w:val="614"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rPr>
                <w:color w:val="FF0000"/>
              </w:rPr>
              <w:t xml:space="preserve">Скрыть </w:t>
            </w:r>
            <w:r w:rsidRPr="00583560">
              <w:t>от участника собеседования карточку участника (</w:t>
            </w:r>
            <w:r w:rsidRPr="00583560">
              <w:rPr>
                <w:color w:val="FF0000"/>
              </w:rPr>
              <w:t xml:space="preserve">удалить </w:t>
            </w:r>
            <w:r w:rsidRPr="00583560">
              <w:t xml:space="preserve">из чата). </w:t>
            </w:r>
            <w:r w:rsidRPr="00583560">
              <w:rPr>
                <w:color w:val="FF0000"/>
              </w:rPr>
              <w:t xml:space="preserve">Предъявить повторно </w:t>
            </w:r>
            <w:r w:rsidRPr="00583560">
              <w:t>участнику Задания 3-4 средствами используемого ПО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5000" w:type="pct"/>
            <w:gridSpan w:val="5"/>
          </w:tcPr>
          <w:p w:rsidR="004C1EA7" w:rsidRPr="00583560" w:rsidRDefault="004C1EA7" w:rsidP="004C1EA7">
            <w:pPr>
              <w:tabs>
                <w:tab w:val="left" w:pos="2115"/>
              </w:tabs>
              <w:jc w:val="both"/>
              <w:rPr>
                <w:b/>
              </w:rPr>
            </w:pPr>
            <w:r w:rsidRPr="00583560">
              <w:rPr>
                <w:b/>
              </w:rPr>
              <w:t>ДИАЛОГ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10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  <w:r w:rsidRPr="00583560">
              <w:t>Вступает в диалог</w:t>
            </w: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до 3 мин.</w:t>
            </w: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  <w:r w:rsidRPr="00583560">
              <w:rPr>
                <w:b/>
              </w:rPr>
              <w:t>11</w:t>
            </w: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</w:tr>
      <w:tr w:rsidR="004C1EA7" w:rsidRPr="00583560" w:rsidTr="00D37665">
        <w:trPr>
          <w:cantSplit/>
        </w:trPr>
        <w:tc>
          <w:tcPr>
            <w:tcW w:w="332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  <w:tc>
          <w:tcPr>
            <w:tcW w:w="2386" w:type="pct"/>
          </w:tcPr>
          <w:p w:rsidR="004C1EA7" w:rsidRPr="00583560" w:rsidRDefault="004C1EA7" w:rsidP="004C1EA7">
            <w:pPr>
              <w:jc w:val="both"/>
            </w:pPr>
            <w:r w:rsidRPr="00583560">
              <w:rPr>
                <w:color w:val="FF0000"/>
              </w:rPr>
              <w:t xml:space="preserve">Скрыть </w:t>
            </w:r>
            <w:r w:rsidRPr="00583560">
              <w:t>от участника собеседования Задания 3-4 (</w:t>
            </w:r>
            <w:r w:rsidRPr="00583560">
              <w:rPr>
                <w:color w:val="FF0000"/>
              </w:rPr>
              <w:t xml:space="preserve">удалить </w:t>
            </w:r>
            <w:r w:rsidRPr="00583560">
              <w:t>из чата).</w:t>
            </w:r>
          </w:p>
        </w:tc>
        <w:tc>
          <w:tcPr>
            <w:tcW w:w="1525" w:type="pct"/>
            <w:gridSpan w:val="2"/>
          </w:tcPr>
          <w:p w:rsidR="004C1EA7" w:rsidRPr="00583560" w:rsidRDefault="004C1EA7" w:rsidP="004C1EA7">
            <w:pPr>
              <w:jc w:val="both"/>
            </w:pPr>
          </w:p>
        </w:tc>
        <w:tc>
          <w:tcPr>
            <w:tcW w:w="757" w:type="pct"/>
          </w:tcPr>
          <w:p w:rsidR="004C1EA7" w:rsidRPr="00583560" w:rsidRDefault="004C1EA7" w:rsidP="004C1EA7">
            <w:pPr>
              <w:jc w:val="both"/>
              <w:rPr>
                <w:b/>
              </w:rPr>
            </w:pPr>
          </w:p>
        </w:tc>
      </w:tr>
    </w:tbl>
    <w:p w:rsidR="004C1EA7" w:rsidRPr="00583560" w:rsidRDefault="004C1EA7" w:rsidP="004C1EA7">
      <w:pPr>
        <w:jc w:val="both"/>
        <w:rPr>
          <w:i/>
        </w:rPr>
      </w:pPr>
    </w:p>
    <w:p w:rsidR="004C1EA7" w:rsidRPr="00583560" w:rsidRDefault="004C1EA7" w:rsidP="004C1EA7">
      <w:pPr>
        <w:jc w:val="both"/>
      </w:pPr>
      <w:r w:rsidRPr="00583560">
        <w:t xml:space="preserve">Эксперт оценивает качество речи участника непосредственно по ходу общения его </w:t>
      </w:r>
      <w:r w:rsidR="004535A5">
        <w:br/>
      </w:r>
      <w:r w:rsidRPr="00583560">
        <w:t>с экзаменатором-собеседником. Вносит результаты в Протокол эксперта в режиме реального времени.</w:t>
      </w:r>
    </w:p>
    <w:p w:rsidR="004C1EA7" w:rsidRPr="00583560" w:rsidRDefault="004C1EA7" w:rsidP="004C1EA7">
      <w:pPr>
        <w:jc w:val="both"/>
      </w:pPr>
      <w:r w:rsidRPr="00583560">
        <w:t>После того, как участник ИС</w:t>
      </w:r>
      <w:r w:rsidR="004535A5">
        <w:t>-9</w:t>
      </w:r>
      <w:r w:rsidRPr="00583560">
        <w:t xml:space="preserve"> закончил выполнение работы, экзаменатор-собеседник фиксирует в ведомости время окончания ответа. Графа «Подпись участника» </w:t>
      </w:r>
      <w:r w:rsidR="004535A5">
        <w:br/>
      </w:r>
      <w:r w:rsidRPr="00583560">
        <w:t>не заполняется.</w:t>
      </w:r>
    </w:p>
    <w:p w:rsidR="004C1EA7" w:rsidRPr="00583560" w:rsidRDefault="004C1EA7" w:rsidP="004C1EA7">
      <w:pPr>
        <w:jc w:val="both"/>
      </w:pPr>
      <w:r w:rsidRPr="00583560">
        <w:t>Затем приглашается новый участник ИС</w:t>
      </w:r>
      <w:r w:rsidR="004535A5">
        <w:t>-9</w:t>
      </w:r>
      <w:r w:rsidRPr="00583560">
        <w:t xml:space="preserve">. </w:t>
      </w:r>
    </w:p>
    <w:p w:rsidR="004C1EA7" w:rsidRPr="00583560" w:rsidRDefault="004C1EA7" w:rsidP="004C1EA7">
      <w:pPr>
        <w:jc w:val="both"/>
      </w:pPr>
      <w:r w:rsidRPr="00583560">
        <w:t>В случае возникновения технических сбоев, при обрыве связи с участником:</w:t>
      </w:r>
    </w:p>
    <w:p w:rsidR="004C1EA7" w:rsidRPr="00583560" w:rsidRDefault="004C1EA7" w:rsidP="004C1EA7">
      <w:pPr>
        <w:jc w:val="both"/>
      </w:pPr>
      <w:r w:rsidRPr="00583560">
        <w:t>если связь удается восстановить оперативно (3-5 минут) собеседование продолжается;</w:t>
      </w:r>
    </w:p>
    <w:p w:rsidR="004C1EA7" w:rsidRDefault="004C1EA7" w:rsidP="004C1EA7">
      <w:pPr>
        <w:jc w:val="both"/>
      </w:pPr>
      <w:r w:rsidRPr="00583560">
        <w:t>если связь восстановить не удается, экзаменатор-собеседник уведомляет об этом ответственного организатора, участнику предоставляется право пройти итоговое собеседование повторно в этот же день, по окончании ответов других запланированных участников.</w:t>
      </w:r>
    </w:p>
    <w:p w:rsidR="004C1EA7" w:rsidRPr="00583560" w:rsidRDefault="004C1EA7" w:rsidP="004C1EA7">
      <w:pPr>
        <w:jc w:val="both"/>
      </w:pPr>
    </w:p>
    <w:p w:rsidR="00A04CBE" w:rsidRDefault="00A04CBE">
      <w:r>
        <w:br w:type="page"/>
      </w:r>
    </w:p>
    <w:p w:rsidR="004C1EA7" w:rsidRPr="004C1EA7" w:rsidRDefault="004C1EA7" w:rsidP="00B467EC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E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Завершение ИС-9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EA7" w:rsidRPr="00583560" w:rsidRDefault="004C1EA7" w:rsidP="004C1EA7">
      <w:pPr>
        <w:jc w:val="both"/>
      </w:pPr>
      <w:r w:rsidRPr="00583560">
        <w:t xml:space="preserve">По окончании итогового собеседования ответственный организатор: </w:t>
      </w:r>
    </w:p>
    <w:p w:rsidR="004C1EA7" w:rsidRPr="00583560" w:rsidRDefault="004C1EA7" w:rsidP="004C1EA7">
      <w:pPr>
        <w:jc w:val="both"/>
      </w:pPr>
      <w:r w:rsidRPr="00583560">
        <w:t>-получает от экзаменаторов электронные образы Ведомости учета проведения ИС</w:t>
      </w:r>
    </w:p>
    <w:p w:rsidR="004C1EA7" w:rsidRPr="00583560" w:rsidRDefault="004C1EA7" w:rsidP="004C1EA7">
      <w:pPr>
        <w:jc w:val="both"/>
      </w:pPr>
      <w:r w:rsidRPr="00583560">
        <w:t>-получает от экспертов электронные образы Протоколов эксперта</w:t>
      </w:r>
    </w:p>
    <w:p w:rsidR="004C1EA7" w:rsidRPr="00583560" w:rsidRDefault="004C1EA7" w:rsidP="004C1EA7">
      <w:pPr>
        <w:jc w:val="both"/>
      </w:pPr>
      <w:r w:rsidRPr="00583560">
        <w:t>- отмечает в общем списке участников явку участников, случаи досрочного завершения ИС, неявку.</w:t>
      </w:r>
    </w:p>
    <w:p w:rsidR="004C1EA7" w:rsidRPr="00583560" w:rsidRDefault="004C1EA7" w:rsidP="004C1EA7">
      <w:pPr>
        <w:jc w:val="both"/>
      </w:pPr>
      <w:r w:rsidRPr="00583560">
        <w:rPr>
          <w:i/>
        </w:rPr>
        <w:t xml:space="preserve">- </w:t>
      </w:r>
      <w:r w:rsidRPr="00583560">
        <w:t xml:space="preserve">заполняет именные бланки участников ИС черной </w:t>
      </w:r>
      <w:proofErr w:type="spellStart"/>
      <w:r w:rsidRPr="00583560">
        <w:t>гелевой</w:t>
      </w:r>
      <w:proofErr w:type="spellEnd"/>
      <w:r w:rsidRPr="00583560">
        <w:t xml:space="preserve"> ручкой:</w:t>
      </w:r>
    </w:p>
    <w:p w:rsidR="004C1EA7" w:rsidRPr="00583560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60">
        <w:rPr>
          <w:rFonts w:ascii="Times New Roman" w:hAnsi="Times New Roman" w:cs="Times New Roman"/>
          <w:sz w:val="24"/>
          <w:szCs w:val="24"/>
        </w:rPr>
        <w:t xml:space="preserve">баллы по критериям оценивания заданий (цифры «2», «1» или «0» в соответствующих полях оценивания), </w:t>
      </w:r>
    </w:p>
    <w:p w:rsidR="004C1EA7" w:rsidRPr="00583560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60">
        <w:rPr>
          <w:rFonts w:ascii="Times New Roman" w:hAnsi="Times New Roman" w:cs="Times New Roman"/>
          <w:sz w:val="24"/>
          <w:szCs w:val="24"/>
        </w:rPr>
        <w:t>поле «Сумма баллов»,</w:t>
      </w:r>
    </w:p>
    <w:p w:rsidR="004C1EA7" w:rsidRPr="00583560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60">
        <w:rPr>
          <w:rFonts w:ascii="Times New Roman" w:hAnsi="Times New Roman" w:cs="Times New Roman"/>
          <w:sz w:val="24"/>
          <w:szCs w:val="24"/>
        </w:rPr>
        <w:t>отметка «Х» в полях «Зачет» или «Незачет» в соответствии с критериями,</w:t>
      </w:r>
    </w:p>
    <w:p w:rsidR="004C1EA7" w:rsidRPr="00583560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60">
        <w:rPr>
          <w:rFonts w:ascii="Times New Roman" w:hAnsi="Times New Roman" w:cs="Times New Roman"/>
          <w:sz w:val="24"/>
          <w:szCs w:val="24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:rsidR="004C1EA7" w:rsidRPr="00583560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60">
        <w:rPr>
          <w:rFonts w:ascii="Times New Roman" w:hAnsi="Times New Roman" w:cs="Times New Roman"/>
          <w:sz w:val="24"/>
          <w:szCs w:val="24"/>
        </w:rPr>
        <w:t xml:space="preserve">поля «Неявка», «Не закончил по уважительной причине» (отметка «Х»), если такие случаи были </w:t>
      </w:r>
    </w:p>
    <w:p w:rsidR="004C1EA7" w:rsidRPr="00583560" w:rsidRDefault="004C1EA7" w:rsidP="004C1EA7">
      <w:pPr>
        <w:jc w:val="both"/>
        <w:rPr>
          <w:i/>
        </w:rPr>
      </w:pPr>
      <w:r w:rsidRPr="00583560">
        <w:rPr>
          <w:i/>
        </w:rPr>
        <w:t xml:space="preserve">- </w:t>
      </w:r>
      <w:r w:rsidRPr="00583560">
        <w:t>передает именные бланки участников ИС</w:t>
      </w:r>
      <w:r w:rsidR="004535A5">
        <w:t>-9</w:t>
      </w:r>
      <w:r w:rsidRPr="00583560">
        <w:t xml:space="preserve"> техническому специалисту для сканирования.</w:t>
      </w:r>
    </w:p>
    <w:p w:rsidR="004C1EA7" w:rsidRPr="00583560" w:rsidRDefault="004C1EA7" w:rsidP="004C1EA7">
      <w:pPr>
        <w:jc w:val="both"/>
        <w:rPr>
          <w:i/>
        </w:rPr>
      </w:pPr>
    </w:p>
    <w:p w:rsidR="004C1EA7" w:rsidRPr="00FF7DF7" w:rsidRDefault="004C1EA7" w:rsidP="004C1EA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412F2" w:rsidRPr="00F222D4" w:rsidRDefault="008412F2" w:rsidP="004C1EA7">
      <w:pPr>
        <w:jc w:val="both"/>
        <w:rPr>
          <w:rFonts w:cstheme="minorHAnsi"/>
        </w:rPr>
      </w:pPr>
    </w:p>
    <w:p w:rsidR="004C1EA7" w:rsidRDefault="004C1EA7" w:rsidP="004C1EA7">
      <w:pPr>
        <w:jc w:val="both"/>
        <w:rPr>
          <w:rFonts w:cstheme="minorHAnsi"/>
          <w:b/>
        </w:rPr>
      </w:pPr>
      <w:r w:rsidRPr="00583560">
        <w:rPr>
          <w:noProof/>
        </w:rPr>
        <w:drawing>
          <wp:inline distT="0" distB="0" distL="0" distR="0" wp14:anchorId="3126098B" wp14:editId="1B48F6A2">
            <wp:extent cx="4454205" cy="3561175"/>
            <wp:effectExtent l="19050" t="19050" r="22860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92" t="8244" r="19478" b="31365"/>
                    <a:stretch/>
                  </pic:blipFill>
                  <pic:spPr bwMode="auto">
                    <a:xfrm>
                      <a:off x="0" y="0"/>
                      <a:ext cx="4461280" cy="3566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A7" w:rsidRDefault="004C1EA7" w:rsidP="004C1EA7">
      <w:pPr>
        <w:jc w:val="both"/>
        <w:rPr>
          <w:rFonts w:cstheme="minorHAnsi"/>
          <w:b/>
        </w:rPr>
      </w:pPr>
    </w:p>
    <w:p w:rsidR="004C1EA7" w:rsidRDefault="004C1EA7" w:rsidP="004C1EA7">
      <w:pPr>
        <w:pStyle w:val="a9"/>
        <w:ind w:left="622"/>
        <w:jc w:val="both"/>
        <w:rPr>
          <w:rFonts w:ascii="Times New Roman" w:hAnsi="Times New Roman" w:cs="Times New Roman"/>
          <w:sz w:val="24"/>
          <w:szCs w:val="24"/>
        </w:rPr>
      </w:pPr>
    </w:p>
    <w:p w:rsidR="004C1EA7" w:rsidRPr="004C1EA7" w:rsidRDefault="004C1EA7" w:rsidP="004C1EA7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1EA7">
        <w:rPr>
          <w:rFonts w:ascii="Times New Roman" w:hAnsi="Times New Roman" w:cs="Times New Roman"/>
          <w:sz w:val="24"/>
          <w:szCs w:val="24"/>
        </w:rPr>
        <w:t>Обработка результатов ИС-9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EA7" w:rsidRPr="004C1EA7" w:rsidRDefault="004C1EA7" w:rsidP="004C1EA7">
      <w:pPr>
        <w:jc w:val="both"/>
      </w:pPr>
      <w:r w:rsidRPr="004C1EA7">
        <w:t xml:space="preserve">18-20 мая </w:t>
      </w:r>
      <w:r>
        <w:t>- а</w:t>
      </w:r>
      <w:r w:rsidRPr="004C1EA7">
        <w:t xml:space="preserve">дминистраторы собирают образы бланков от образовательных организаций и размещают их на защищенном </w:t>
      </w:r>
      <w:proofErr w:type="spellStart"/>
      <w:r w:rsidRPr="004C1EA7">
        <w:t>ftp</w:t>
      </w:r>
      <w:proofErr w:type="spellEnd"/>
      <w:r w:rsidRPr="004C1EA7">
        <w:t>.</w:t>
      </w:r>
    </w:p>
    <w:p w:rsidR="004C1EA7" w:rsidRPr="004C1EA7" w:rsidRDefault="004C1EA7" w:rsidP="004C1EA7">
      <w:pPr>
        <w:jc w:val="both"/>
      </w:pPr>
      <w:r w:rsidRPr="004C1EA7">
        <w:t xml:space="preserve">20 мая до 12:00 </w:t>
      </w:r>
      <w:r>
        <w:t xml:space="preserve">- </w:t>
      </w:r>
      <w:r w:rsidRPr="004C1EA7">
        <w:t xml:space="preserve">образы бланков должны быть размещены на защищенном </w:t>
      </w:r>
      <w:proofErr w:type="spellStart"/>
      <w:r w:rsidRPr="004C1EA7">
        <w:t>ftp</w:t>
      </w:r>
      <w:proofErr w:type="spellEnd"/>
      <w:r w:rsidRPr="004C1EA7">
        <w:t xml:space="preserve"> РЦОИ.</w:t>
      </w:r>
    </w:p>
    <w:p w:rsidR="008412F2" w:rsidRPr="004C1EA7" w:rsidRDefault="004C1EA7" w:rsidP="004C1EA7">
      <w:pPr>
        <w:jc w:val="both"/>
      </w:pPr>
      <w:r w:rsidRPr="004C1EA7">
        <w:t xml:space="preserve">20-21 мая </w:t>
      </w:r>
      <w:r>
        <w:t>– осуществляется в</w:t>
      </w:r>
      <w:r w:rsidRPr="004C1EA7">
        <w:t>ыверка результатов распознавания</w:t>
      </w:r>
      <w:r>
        <w:t>.</w:t>
      </w:r>
      <w:bookmarkStart w:id="0" w:name="_GoBack"/>
      <w:bookmarkEnd w:id="0"/>
    </w:p>
    <w:p w:rsidR="008412F2" w:rsidRDefault="008412F2" w:rsidP="00D33F23">
      <w:pPr>
        <w:jc w:val="right"/>
        <w:rPr>
          <w:sz w:val="20"/>
          <w:szCs w:val="20"/>
        </w:rPr>
      </w:pPr>
    </w:p>
    <w:sectPr w:rsidR="008412F2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9F4" w:rsidRDefault="00D549F4" w:rsidP="00F93D40">
      <w:r>
        <w:separator/>
      </w:r>
    </w:p>
  </w:endnote>
  <w:endnote w:type="continuationSeparator" w:id="0">
    <w:p w:rsidR="00D549F4" w:rsidRDefault="00D549F4" w:rsidP="00F9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9F4" w:rsidRDefault="00D549F4" w:rsidP="00F93D40">
      <w:r>
        <w:separator/>
      </w:r>
    </w:p>
  </w:footnote>
  <w:footnote w:type="continuationSeparator" w:id="0">
    <w:p w:rsidR="00D549F4" w:rsidRDefault="00D549F4" w:rsidP="00F93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5A5" w:rsidRDefault="004535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C502F"/>
    <w:multiLevelType w:val="hybridMultilevel"/>
    <w:tmpl w:val="CC60F6DA"/>
    <w:lvl w:ilvl="0" w:tplc="B78E49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B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6086EAE"/>
    <w:multiLevelType w:val="multilevel"/>
    <w:tmpl w:val="8DA459A8"/>
    <w:lvl w:ilvl="0">
      <w:start w:val="12"/>
      <w:numFmt w:val="decimal"/>
      <w:lvlText w:val="%1."/>
      <w:lvlJc w:val="left"/>
      <w:pPr>
        <w:ind w:left="622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C180ABC"/>
    <w:multiLevelType w:val="hybridMultilevel"/>
    <w:tmpl w:val="218C5554"/>
    <w:lvl w:ilvl="0" w:tplc="E54AE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1edbda59-cc88-4a25-a604-541b568c614f"/>
  </w:docVars>
  <w:rsids>
    <w:rsidRoot w:val="00CA3CB0"/>
    <w:rsid w:val="000457C7"/>
    <w:rsid w:val="00115896"/>
    <w:rsid w:val="001437C8"/>
    <w:rsid w:val="001629F6"/>
    <w:rsid w:val="00164FE7"/>
    <w:rsid w:val="001669A8"/>
    <w:rsid w:val="002641D7"/>
    <w:rsid w:val="00280415"/>
    <w:rsid w:val="002E6DCC"/>
    <w:rsid w:val="002F7A43"/>
    <w:rsid w:val="003479D4"/>
    <w:rsid w:val="0038679F"/>
    <w:rsid w:val="00392B1A"/>
    <w:rsid w:val="004179A3"/>
    <w:rsid w:val="004241E7"/>
    <w:rsid w:val="0043116F"/>
    <w:rsid w:val="004535A5"/>
    <w:rsid w:val="004C1EA7"/>
    <w:rsid w:val="00553974"/>
    <w:rsid w:val="00561ECF"/>
    <w:rsid w:val="0056760F"/>
    <w:rsid w:val="00577A43"/>
    <w:rsid w:val="0059219A"/>
    <w:rsid w:val="005A7F61"/>
    <w:rsid w:val="00626410"/>
    <w:rsid w:val="006444DB"/>
    <w:rsid w:val="006F3EA1"/>
    <w:rsid w:val="00725DB4"/>
    <w:rsid w:val="007724CD"/>
    <w:rsid w:val="007B413F"/>
    <w:rsid w:val="007B70BD"/>
    <w:rsid w:val="007D5892"/>
    <w:rsid w:val="008412F2"/>
    <w:rsid w:val="0089786B"/>
    <w:rsid w:val="008D1E75"/>
    <w:rsid w:val="00913858"/>
    <w:rsid w:val="00920E46"/>
    <w:rsid w:val="00921856"/>
    <w:rsid w:val="00926050"/>
    <w:rsid w:val="0096374A"/>
    <w:rsid w:val="009707D1"/>
    <w:rsid w:val="009C3DC5"/>
    <w:rsid w:val="00A04CBE"/>
    <w:rsid w:val="00AA2F02"/>
    <w:rsid w:val="00AF0579"/>
    <w:rsid w:val="00AF1EA1"/>
    <w:rsid w:val="00B10286"/>
    <w:rsid w:val="00B220A0"/>
    <w:rsid w:val="00B3203D"/>
    <w:rsid w:val="00B467EC"/>
    <w:rsid w:val="00BA0D40"/>
    <w:rsid w:val="00C26682"/>
    <w:rsid w:val="00CA3CB0"/>
    <w:rsid w:val="00CB31A7"/>
    <w:rsid w:val="00CC75E9"/>
    <w:rsid w:val="00D17162"/>
    <w:rsid w:val="00D33F23"/>
    <w:rsid w:val="00D549F4"/>
    <w:rsid w:val="00DB49C0"/>
    <w:rsid w:val="00DB4C52"/>
    <w:rsid w:val="00DC5410"/>
    <w:rsid w:val="00E26B2D"/>
    <w:rsid w:val="00EE7F1E"/>
    <w:rsid w:val="00F41B2A"/>
    <w:rsid w:val="00F914B6"/>
    <w:rsid w:val="00F93D40"/>
    <w:rsid w:val="00FC7DBE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5364C77-1A11-4748-8C74-495BA40F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CB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D4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F93D4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79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479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479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479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qFormat/>
    <w:rsid w:val="008D1E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sid w:val="0092185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b">
    <w:name w:val="Table Grid"/>
    <w:basedOn w:val="a1"/>
    <w:uiPriority w:val="99"/>
    <w:rsid w:val="009218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harova.vg\AppData\Local\Temp\bdttmp\a8e55751-5e2e-4d32-be60-d1d7a5fe45d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a8e55751-5e2e-4d32-be60-d1d7a5fe45d6</Template>
  <TotalTime>2</TotalTime>
  <Pages>12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Вера Георгиевна</dc:creator>
  <cp:keywords/>
  <dc:description/>
  <cp:lastModifiedBy>Виталий Л. Брысов</cp:lastModifiedBy>
  <cp:revision>3</cp:revision>
  <cp:lastPrinted>2020-05-14T11:00:00Z</cp:lastPrinted>
  <dcterms:created xsi:type="dcterms:W3CDTF">2020-05-14T13:20:00Z</dcterms:created>
  <dcterms:modified xsi:type="dcterms:W3CDTF">2020-05-14T13:40:00Z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1edbda59-cc88-4a25-a604-541b568c614f</vt:lpwstr>
  </property>
</Properties>
</file>